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Федеральный методический центр по финансовой грамотности 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системы общего и среднего профессионального образования 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НИУ ВШЭ 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Государственное автономное образовательное учреждение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дополнительного профессионального образования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«Архангельский областной институт открытого образования»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(АО ИОО)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A7210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Архангельский ММЦ</w:t>
      </w:r>
    </w:p>
    <w:p w:rsidR="00D02B1E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D02B1E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D02B1E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D02B1E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D02B1E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D02B1E" w:rsidRPr="006A7793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ab/>
        <w:t>ДПП ПК «</w:t>
      </w:r>
      <w:r w:rsidRPr="00FA729E">
        <w:rPr>
          <w:color w:val="000000"/>
          <w:sz w:val="26"/>
          <w:szCs w:val="26"/>
        </w:rPr>
        <w:t>Содержание и методика обучения финансовой грамотности в начальной школе на основе функционального подхода</w:t>
      </w:r>
      <w:r w:rsidRPr="006A7793">
        <w:rPr>
          <w:color w:val="000000"/>
          <w:sz w:val="26"/>
          <w:szCs w:val="26"/>
        </w:rPr>
        <w:t>»</w:t>
      </w:r>
    </w:p>
    <w:p w:rsidR="007A7210" w:rsidRPr="006A7793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A7210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D02B1E" w:rsidRPr="006A7793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A7210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Итоговая аттестационная работа по теме: </w:t>
      </w:r>
    </w:p>
    <w:p w:rsidR="007A7210" w:rsidRPr="005B22AB" w:rsidRDefault="00657C3E" w:rsidP="00657C3E">
      <w:pPr>
        <w:spacing w:line="240" w:lineRule="auto"/>
        <w:ind w:left="1" w:hanging="3"/>
        <w:jc w:val="center"/>
        <w:rPr>
          <w:i/>
          <w:color w:val="000000"/>
          <w:sz w:val="26"/>
          <w:szCs w:val="26"/>
        </w:rPr>
      </w:pPr>
      <w:r w:rsidRPr="00657C3E">
        <w:rPr>
          <w:color w:val="000000"/>
          <w:sz w:val="26"/>
          <w:szCs w:val="26"/>
        </w:rPr>
        <w:t xml:space="preserve">Обучение финансовой грамотности детей 3 класса по теме </w:t>
      </w:r>
      <w:r w:rsidR="005B22AB" w:rsidRPr="005B22AB">
        <w:rPr>
          <w:color w:val="000000"/>
          <w:sz w:val="26"/>
          <w:szCs w:val="26"/>
        </w:rPr>
        <w:t>«Труд – основа жизни»</w:t>
      </w:r>
    </w:p>
    <w:p w:rsidR="007A7210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ab/>
      </w:r>
    </w:p>
    <w:p w:rsidR="00D02B1E" w:rsidRDefault="00D02B1E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A7210" w:rsidRPr="006A7793" w:rsidRDefault="007A7210" w:rsidP="00DA208C">
      <w:pPr>
        <w:spacing w:line="240" w:lineRule="auto"/>
        <w:ind w:leftChars="0" w:left="0" w:firstLineChars="0" w:firstLine="0"/>
        <w:rPr>
          <w:color w:val="000000"/>
          <w:sz w:val="26"/>
          <w:szCs w:val="26"/>
        </w:rPr>
      </w:pPr>
    </w:p>
    <w:p w:rsidR="007A7210" w:rsidRPr="0032329D" w:rsidRDefault="007A7210" w:rsidP="007A7210">
      <w:pPr>
        <w:spacing w:line="240" w:lineRule="auto"/>
        <w:ind w:left="-2" w:firstLineChars="0" w:firstLine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</w:t>
      </w:r>
      <w:r w:rsidRPr="0032329D">
        <w:rPr>
          <w:color w:val="000000"/>
          <w:sz w:val="26"/>
          <w:szCs w:val="26"/>
        </w:rPr>
        <w:t>Авторы:</w:t>
      </w:r>
    </w:p>
    <w:p w:rsidR="007A7210" w:rsidRDefault="007A7210" w:rsidP="007A721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tbl>
      <w:tblPr>
        <w:tblStyle w:val="aa"/>
        <w:tblW w:w="0" w:type="auto"/>
        <w:tblInd w:w="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3"/>
        <w:gridCol w:w="5410"/>
      </w:tblGrid>
      <w:tr w:rsidR="007A7210" w:rsidTr="00E467E4">
        <w:tc>
          <w:tcPr>
            <w:tcW w:w="4502" w:type="dxa"/>
          </w:tcPr>
          <w:p w:rsidR="007A7210" w:rsidRPr="005B22AB" w:rsidRDefault="007A7210" w:rsidP="00E467E4">
            <w:pPr>
              <w:spacing w:line="240" w:lineRule="auto"/>
              <w:ind w:leftChars="0" w:left="0" w:firstLineChars="0"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59" w:type="dxa"/>
          </w:tcPr>
          <w:p w:rsidR="007A7210" w:rsidRPr="005B22AB" w:rsidRDefault="007A7210" w:rsidP="007A7210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 xml:space="preserve">1.  </w:t>
            </w:r>
            <w:proofErr w:type="gramStart"/>
            <w:r w:rsidRPr="005B22AB">
              <w:rPr>
                <w:rFonts w:ascii="Times New Roman" w:hAnsi="Times New Roman"/>
                <w:color w:val="000000"/>
                <w:sz w:val="26"/>
                <w:szCs w:val="26"/>
              </w:rPr>
              <w:t>Широких</w:t>
            </w:r>
            <w:proofErr w:type="gramEnd"/>
            <w:r w:rsidRPr="005B22A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Любовь Александровна</w:t>
            </w:r>
            <w:r w:rsidR="00DA20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7A7210" w:rsidRPr="005B22AB" w:rsidRDefault="007A7210" w:rsidP="007A7210">
            <w:pPr>
              <w:spacing w:line="240" w:lineRule="auto"/>
              <w:ind w:left="1" w:hanging="3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2.</w:t>
            </w:r>
            <w:r w:rsidRPr="005B22A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Макарова Любовь Алексеевна</w:t>
            </w:r>
            <w:r w:rsidR="00DA20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7A7210" w:rsidRPr="005B22AB" w:rsidRDefault="007A7210" w:rsidP="00D02B1E">
            <w:pPr>
              <w:spacing w:line="240" w:lineRule="auto"/>
              <w:ind w:left="1" w:hanging="3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3.</w:t>
            </w:r>
            <w:r w:rsidRPr="005B22A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Зыкова Ирина Сергеевна</w:t>
            </w:r>
            <w:r w:rsidR="00DA20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</w:tbl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D31ED9" w:rsidRDefault="00D31ED9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</w:p>
    <w:p w:rsidR="007A7210" w:rsidRPr="006A7793" w:rsidRDefault="007A7210" w:rsidP="00DA208C">
      <w:pPr>
        <w:spacing w:line="240" w:lineRule="auto"/>
        <w:ind w:leftChars="0" w:left="0" w:firstLineChars="0" w:firstLine="0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Архангельск - 2024</w:t>
      </w:r>
    </w:p>
    <w:p w:rsidR="00D31ED9" w:rsidRDefault="00D31ED9" w:rsidP="00DA208C">
      <w:pPr>
        <w:suppressAutoHyphens w:val="0"/>
        <w:spacing w:line="360" w:lineRule="auto"/>
        <w:ind w:leftChars="0" w:left="0" w:firstLineChars="0" w:firstLine="0"/>
        <w:textDirection w:val="lrTb"/>
        <w:textAlignment w:val="auto"/>
        <w:outlineLvl w:val="9"/>
        <w:rPr>
          <w:color w:val="000000"/>
          <w:sz w:val="28"/>
          <w:szCs w:val="28"/>
          <w:u w:val="single"/>
        </w:rPr>
        <w:sectPr w:rsidR="00D31ED9" w:rsidSect="00D02B1E">
          <w:pgSz w:w="11906" w:h="16838"/>
          <w:pgMar w:top="993" w:right="1134" w:bottom="1418" w:left="1134" w:header="709" w:footer="709" w:gutter="0"/>
          <w:pgNumType w:start="1"/>
          <w:cols w:space="720"/>
        </w:sectPr>
      </w:pPr>
    </w:p>
    <w:p w:rsidR="001C1E8B" w:rsidRPr="005B22AB" w:rsidRDefault="001C1E8B" w:rsidP="005B22AB">
      <w:pPr>
        <w:spacing w:line="360" w:lineRule="auto"/>
        <w:ind w:left="-2" w:firstLineChars="0" w:firstLine="709"/>
        <w:jc w:val="center"/>
        <w:rPr>
          <w:color w:val="000000"/>
          <w:sz w:val="26"/>
          <w:szCs w:val="26"/>
          <w:u w:val="single"/>
        </w:rPr>
      </w:pPr>
      <w:r w:rsidRPr="005B22AB">
        <w:rPr>
          <w:color w:val="000000"/>
          <w:sz w:val="26"/>
          <w:szCs w:val="26"/>
          <w:u w:val="single"/>
        </w:rPr>
        <w:lastRenderedPageBreak/>
        <w:t>Маршрутный лист разработки решения педагогического кейса</w:t>
      </w:r>
    </w:p>
    <w:p w:rsidR="001C1E8B" w:rsidRDefault="001C1E8B" w:rsidP="005B22AB">
      <w:pPr>
        <w:spacing w:line="360" w:lineRule="auto"/>
        <w:ind w:left="-2" w:firstLineChars="0" w:firstLine="709"/>
        <w:jc w:val="both"/>
        <w:rPr>
          <w:color w:val="000000"/>
          <w:sz w:val="26"/>
          <w:szCs w:val="26"/>
          <w:u w:val="single"/>
        </w:rPr>
      </w:pPr>
      <w:r w:rsidRPr="005B22AB">
        <w:rPr>
          <w:color w:val="000000"/>
          <w:sz w:val="26"/>
          <w:szCs w:val="26"/>
          <w:u w:val="single"/>
        </w:rPr>
        <w:t>Группа №</w:t>
      </w:r>
      <w:r w:rsidR="000723E3" w:rsidRPr="005B22AB">
        <w:rPr>
          <w:color w:val="000000"/>
          <w:sz w:val="26"/>
          <w:szCs w:val="26"/>
          <w:u w:val="single"/>
        </w:rPr>
        <w:t xml:space="preserve"> 4</w:t>
      </w:r>
    </w:p>
    <w:p w:rsidR="001C1E8B" w:rsidRPr="005B22AB" w:rsidRDefault="001C1E8B" w:rsidP="005B22AB">
      <w:pPr>
        <w:spacing w:line="360" w:lineRule="auto"/>
        <w:ind w:left="-2" w:firstLineChars="0" w:firstLine="709"/>
        <w:jc w:val="both"/>
        <w:rPr>
          <w:color w:val="000000"/>
          <w:sz w:val="26"/>
          <w:szCs w:val="26"/>
          <w:u w:val="single"/>
        </w:rPr>
      </w:pPr>
      <w:bookmarkStart w:id="0" w:name="_heading=h.gjdgxs" w:colFirst="0" w:colLast="0"/>
      <w:bookmarkEnd w:id="0"/>
      <w:r w:rsidRPr="005B22AB">
        <w:rPr>
          <w:color w:val="000000"/>
          <w:sz w:val="26"/>
          <w:szCs w:val="26"/>
          <w:u w:val="single"/>
        </w:rPr>
        <w:t>Состав группы:</w:t>
      </w:r>
    </w:p>
    <w:p w:rsidR="001C1E8B" w:rsidRPr="005B22AB" w:rsidRDefault="000723E3" w:rsidP="005B22AB">
      <w:pPr>
        <w:spacing w:line="360" w:lineRule="auto"/>
        <w:ind w:left="-2" w:firstLineChars="0" w:firstLine="709"/>
        <w:jc w:val="both"/>
        <w:rPr>
          <w:color w:val="000000"/>
          <w:sz w:val="26"/>
          <w:szCs w:val="26"/>
        </w:rPr>
      </w:pPr>
      <w:r w:rsidRPr="005B22AB">
        <w:rPr>
          <w:color w:val="000000"/>
          <w:sz w:val="26"/>
          <w:szCs w:val="26"/>
        </w:rPr>
        <w:t>1. Широких Любовь Александровна</w:t>
      </w:r>
      <w:r w:rsidR="00896244">
        <w:rPr>
          <w:color w:val="000000"/>
          <w:sz w:val="26"/>
          <w:szCs w:val="26"/>
        </w:rPr>
        <w:t>, МОУ «</w:t>
      </w:r>
      <w:proofErr w:type="spellStart"/>
      <w:r w:rsidR="00896244">
        <w:rPr>
          <w:color w:val="000000"/>
          <w:sz w:val="26"/>
          <w:szCs w:val="26"/>
        </w:rPr>
        <w:t>Казаковская</w:t>
      </w:r>
      <w:proofErr w:type="spellEnd"/>
      <w:r w:rsidR="00896244">
        <w:rPr>
          <w:color w:val="000000"/>
          <w:sz w:val="26"/>
          <w:szCs w:val="26"/>
        </w:rPr>
        <w:t xml:space="preserve"> начальная школа-детский сад», учитель начальных классов</w:t>
      </w:r>
    </w:p>
    <w:p w:rsidR="001C1E8B" w:rsidRPr="005B22AB" w:rsidRDefault="001C1E8B" w:rsidP="005B22AB">
      <w:pPr>
        <w:spacing w:line="360" w:lineRule="auto"/>
        <w:ind w:left="-2" w:firstLineChars="0" w:firstLine="709"/>
        <w:jc w:val="both"/>
        <w:rPr>
          <w:color w:val="000000"/>
          <w:sz w:val="26"/>
          <w:szCs w:val="26"/>
        </w:rPr>
      </w:pPr>
      <w:r w:rsidRPr="005B22AB">
        <w:rPr>
          <w:color w:val="000000"/>
          <w:sz w:val="26"/>
          <w:szCs w:val="26"/>
        </w:rPr>
        <w:t xml:space="preserve">2. </w:t>
      </w:r>
      <w:r w:rsidR="000723E3" w:rsidRPr="005B22AB">
        <w:rPr>
          <w:color w:val="000000"/>
          <w:sz w:val="26"/>
          <w:szCs w:val="26"/>
        </w:rPr>
        <w:t>Макарова Любовь Алексеевна</w:t>
      </w:r>
      <w:r w:rsidR="00896244">
        <w:rPr>
          <w:color w:val="000000"/>
          <w:sz w:val="26"/>
          <w:szCs w:val="26"/>
        </w:rPr>
        <w:t>,</w:t>
      </w:r>
      <w:r w:rsidR="00896244" w:rsidRPr="00896244">
        <w:rPr>
          <w:color w:val="000000"/>
          <w:sz w:val="26"/>
          <w:szCs w:val="26"/>
        </w:rPr>
        <w:t xml:space="preserve"> </w:t>
      </w:r>
      <w:r w:rsidR="00896244">
        <w:rPr>
          <w:color w:val="000000"/>
          <w:sz w:val="26"/>
          <w:szCs w:val="26"/>
        </w:rPr>
        <w:t>МОУ «</w:t>
      </w:r>
      <w:proofErr w:type="spellStart"/>
      <w:r w:rsidR="00896244">
        <w:rPr>
          <w:color w:val="000000"/>
          <w:sz w:val="26"/>
          <w:szCs w:val="26"/>
        </w:rPr>
        <w:t>Казаковская</w:t>
      </w:r>
      <w:proofErr w:type="spellEnd"/>
      <w:r w:rsidR="00896244">
        <w:rPr>
          <w:color w:val="000000"/>
          <w:sz w:val="26"/>
          <w:szCs w:val="26"/>
        </w:rPr>
        <w:t xml:space="preserve"> начальная школа-детский сад», учитель начальных классов</w:t>
      </w:r>
    </w:p>
    <w:p w:rsidR="001C1E8B" w:rsidRPr="005B22AB" w:rsidRDefault="000723E3" w:rsidP="005B22AB">
      <w:pPr>
        <w:spacing w:line="360" w:lineRule="auto"/>
        <w:ind w:leftChars="0" w:left="0" w:firstLineChars="0" w:firstLine="709"/>
        <w:jc w:val="both"/>
        <w:rPr>
          <w:sz w:val="26"/>
          <w:szCs w:val="26"/>
        </w:rPr>
      </w:pPr>
      <w:r w:rsidRPr="005B22AB">
        <w:rPr>
          <w:sz w:val="26"/>
          <w:szCs w:val="26"/>
        </w:rPr>
        <w:t>3.</w:t>
      </w:r>
      <w:r w:rsidRPr="005B22AB">
        <w:rPr>
          <w:color w:val="000000"/>
          <w:sz w:val="26"/>
          <w:szCs w:val="26"/>
        </w:rPr>
        <w:t xml:space="preserve"> Зыкова Ирина Сергеевна</w:t>
      </w:r>
      <w:r w:rsidR="00896244">
        <w:rPr>
          <w:color w:val="000000"/>
          <w:sz w:val="26"/>
          <w:szCs w:val="26"/>
        </w:rPr>
        <w:t>,</w:t>
      </w:r>
      <w:r w:rsidR="00896244" w:rsidRPr="00896244">
        <w:rPr>
          <w:color w:val="000000"/>
          <w:sz w:val="26"/>
          <w:szCs w:val="26"/>
        </w:rPr>
        <w:t xml:space="preserve"> </w:t>
      </w:r>
      <w:r w:rsidR="00896244">
        <w:rPr>
          <w:color w:val="000000"/>
          <w:sz w:val="26"/>
          <w:szCs w:val="26"/>
        </w:rPr>
        <w:t>МОУ «</w:t>
      </w:r>
      <w:proofErr w:type="spellStart"/>
      <w:r w:rsidR="00896244">
        <w:rPr>
          <w:color w:val="000000"/>
          <w:sz w:val="26"/>
          <w:szCs w:val="26"/>
        </w:rPr>
        <w:t>Казаковская</w:t>
      </w:r>
      <w:proofErr w:type="spellEnd"/>
      <w:r w:rsidR="00896244">
        <w:rPr>
          <w:color w:val="000000"/>
          <w:sz w:val="26"/>
          <w:szCs w:val="26"/>
        </w:rPr>
        <w:t xml:space="preserve"> начальная школа-детский сад», учитель начальных классов</w:t>
      </w:r>
    </w:p>
    <w:p w:rsidR="001C1E8B" w:rsidRDefault="001C1E8B" w:rsidP="00DA208C">
      <w:pPr>
        <w:spacing w:line="360" w:lineRule="auto"/>
        <w:ind w:leftChars="0" w:left="0" w:firstLineChars="0" w:firstLine="0"/>
        <w:rPr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946"/>
        <w:gridCol w:w="1843"/>
      </w:tblGrid>
      <w:tr w:rsidR="001C1E8B" w:rsidRPr="005B22AB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Легенда педагогического кейса:</w:t>
            </w:r>
          </w:p>
          <w:p w:rsidR="001C1E8B" w:rsidRPr="005B22AB" w:rsidRDefault="00757B25" w:rsidP="005B22AB">
            <w:pPr>
              <w:spacing w:line="360" w:lineRule="auto"/>
              <w:ind w:leftChars="0" w:left="0" w:firstLineChars="0" w:firstLine="709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Вашей проектной группе необходимо разработать комплекс образовательных активностей по финансовой грамотности для школы, находящейся в отдаленной деревне N по тематике «Труд – основа жизни» для учащихся 3 класса, в котором учатся 15 детей. Особенностями класса является то, что дети вовлечены в хозяйственную жизнь деревни, семьи имеют небольшие доходы в основном от сельского хозяйства и оказания услуг туристам; дети малообразованны, мало времени уделяют обучению.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</w:rPr>
            </w:pPr>
          </w:p>
        </w:tc>
      </w:tr>
      <w:tr w:rsidR="001C1E8B" w:rsidRPr="005B22AB" w:rsidTr="001C1E8B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E467E4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E467E4">
            <w:pPr>
              <w:spacing w:line="360" w:lineRule="auto"/>
              <w:ind w:leftChars="0" w:left="0" w:firstLineChars="0" w:firstLine="0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Возможности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E467E4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Ограничения и риски</w:t>
            </w:r>
          </w:p>
        </w:tc>
        <w:tc>
          <w:tcPr>
            <w:tcW w:w="1843" w:type="dxa"/>
            <w:shd w:val="clear" w:color="auto" w:fill="F2F2F2"/>
          </w:tcPr>
          <w:p w:rsidR="00A54C06" w:rsidRPr="005B22AB" w:rsidRDefault="001C1E8B" w:rsidP="00E467E4">
            <w:pPr>
              <w:spacing w:line="360" w:lineRule="auto"/>
              <w:ind w:left="-2" w:firstLineChars="0" w:firstLine="0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Решения/</w:t>
            </w:r>
          </w:p>
          <w:p w:rsidR="001C1E8B" w:rsidRPr="005B22AB" w:rsidRDefault="001C1E8B" w:rsidP="00E467E4">
            <w:pPr>
              <w:spacing w:line="360" w:lineRule="auto"/>
              <w:ind w:left="-2" w:firstLineChars="0" w:firstLine="0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рекомендации</w:t>
            </w:r>
          </w:p>
        </w:tc>
      </w:tr>
      <w:tr w:rsidR="001C1E8B" w:rsidRPr="005B22A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D31ED9">
            <w:pPr>
              <w:spacing w:after="240"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1</w:t>
            </w:r>
            <w:r w:rsidRPr="00B225F4">
              <w:rPr>
                <w:sz w:val="26"/>
                <w:szCs w:val="26"/>
              </w:rPr>
              <w:t>.</w:t>
            </w:r>
            <w:r w:rsidR="008730D1" w:rsidRPr="00B225F4">
              <w:rPr>
                <w:sz w:val="26"/>
                <w:szCs w:val="26"/>
              </w:rPr>
              <w:t xml:space="preserve"> </w:t>
            </w:r>
            <w:r w:rsidR="000106B9">
              <w:rPr>
                <w:sz w:val="26"/>
                <w:szCs w:val="26"/>
              </w:rPr>
              <w:t>С</w:t>
            </w:r>
            <w:r w:rsidR="00AA300E" w:rsidRPr="00B225F4">
              <w:rPr>
                <w:sz w:val="26"/>
                <w:szCs w:val="26"/>
              </w:rPr>
              <w:t>ельская школа</w:t>
            </w:r>
            <w:r w:rsidR="008730D1">
              <w:rPr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502C33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Сходить в семью на экскурсию.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921CDB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Сложности с поездкой на экскурсии в  город</w:t>
            </w:r>
            <w:r w:rsidR="00502C33" w:rsidRPr="005B22AB">
              <w:rPr>
                <w:sz w:val="26"/>
                <w:szCs w:val="26"/>
              </w:rPr>
              <w:t>.</w:t>
            </w:r>
          </w:p>
          <w:p w:rsidR="00502C33" w:rsidRPr="005B22AB" w:rsidRDefault="00502C33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Отсутствие школьного транспорта.</w:t>
            </w:r>
          </w:p>
        </w:tc>
        <w:tc>
          <w:tcPr>
            <w:tcW w:w="1843" w:type="dxa"/>
          </w:tcPr>
          <w:p w:rsidR="001C1E8B" w:rsidRPr="005B22AB" w:rsidRDefault="00502C33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Проведение виртуальной экскурсии.</w:t>
            </w:r>
          </w:p>
        </w:tc>
      </w:tr>
      <w:tr w:rsidR="001C1E8B" w:rsidRPr="005B22A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D31ED9">
            <w:pPr>
              <w:spacing w:after="240"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2.</w:t>
            </w:r>
            <w:r w:rsidR="00921CDB" w:rsidRPr="005B22AB">
              <w:rPr>
                <w:sz w:val="26"/>
                <w:szCs w:val="26"/>
              </w:rPr>
              <w:t xml:space="preserve"> </w:t>
            </w:r>
            <w:r w:rsidR="00AA300E" w:rsidRPr="005B22AB">
              <w:rPr>
                <w:sz w:val="26"/>
                <w:szCs w:val="26"/>
              </w:rPr>
              <w:t xml:space="preserve"> «Труд-основа жизни»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221099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Использование личного опыта детей в хозяйственной деятельности.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757B25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Не все дети смог</w:t>
            </w:r>
            <w:r w:rsidR="00221099" w:rsidRPr="005B22AB">
              <w:rPr>
                <w:sz w:val="26"/>
                <w:szCs w:val="26"/>
              </w:rPr>
              <w:t>ут рассказать о своем хозяйстве, мало развита речь.</w:t>
            </w:r>
          </w:p>
        </w:tc>
        <w:tc>
          <w:tcPr>
            <w:tcW w:w="1843" w:type="dxa"/>
          </w:tcPr>
          <w:p w:rsidR="00221099" w:rsidRPr="005B22AB" w:rsidRDefault="00221099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Организовать</w:t>
            </w:r>
          </w:p>
          <w:p w:rsidR="001C1E8B" w:rsidRPr="005B22AB" w:rsidRDefault="00757B25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выставку рисунков</w:t>
            </w:r>
            <w:r w:rsidR="00221099" w:rsidRPr="005B22AB">
              <w:rPr>
                <w:sz w:val="26"/>
                <w:szCs w:val="26"/>
              </w:rPr>
              <w:t>.</w:t>
            </w:r>
            <w:r w:rsidRPr="005B22AB">
              <w:rPr>
                <w:sz w:val="26"/>
                <w:szCs w:val="26"/>
              </w:rPr>
              <w:t xml:space="preserve"> </w:t>
            </w:r>
          </w:p>
        </w:tc>
      </w:tr>
      <w:tr w:rsidR="001C1E8B" w:rsidRPr="005B22A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D31ED9">
            <w:pPr>
              <w:spacing w:after="240" w:line="360" w:lineRule="auto"/>
              <w:ind w:leftChars="0" w:left="0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3.</w:t>
            </w:r>
            <w:r w:rsidR="00921CDB" w:rsidRPr="005B22AB">
              <w:rPr>
                <w:sz w:val="26"/>
                <w:szCs w:val="26"/>
              </w:rPr>
              <w:t xml:space="preserve"> </w:t>
            </w:r>
            <w:r w:rsidR="00AA300E" w:rsidRPr="005B22AB">
              <w:rPr>
                <w:sz w:val="26"/>
                <w:szCs w:val="26"/>
              </w:rPr>
              <w:t>3 класс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21099" w:rsidRPr="005B22AB" w:rsidRDefault="00921CDB" w:rsidP="00D31ED9">
            <w:pPr>
              <w:suppressAutoHyphens w:val="0"/>
              <w:spacing w:line="36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Дети</w:t>
            </w:r>
            <w:r w:rsidR="00221099" w:rsidRPr="005B22AB">
              <w:rPr>
                <w:sz w:val="26"/>
                <w:szCs w:val="26"/>
              </w:rPr>
              <w:t xml:space="preserve"> умеют считать в пределах 1000.</w:t>
            </w:r>
          </w:p>
          <w:p w:rsidR="00921CDB" w:rsidRPr="005B22AB" w:rsidRDefault="00221099" w:rsidP="00D31ED9">
            <w:pPr>
              <w:suppressAutoHyphens w:val="0"/>
              <w:spacing w:line="36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П</w:t>
            </w:r>
            <w:r w:rsidR="00921CDB" w:rsidRPr="005B22AB">
              <w:rPr>
                <w:sz w:val="26"/>
                <w:szCs w:val="26"/>
              </w:rPr>
              <w:t>онимают, как можно заработать деньги</w:t>
            </w:r>
            <w:r w:rsidRPr="005B22AB">
              <w:rPr>
                <w:sz w:val="26"/>
                <w:szCs w:val="26"/>
              </w:rPr>
              <w:t>,</w:t>
            </w:r>
            <w:r w:rsidR="00921CDB" w:rsidRPr="005B22AB">
              <w:rPr>
                <w:sz w:val="26"/>
                <w:szCs w:val="26"/>
              </w:rPr>
              <w:t xml:space="preserve">  выполняя трудовые действия</w:t>
            </w:r>
            <w:r w:rsidRPr="005B22AB">
              <w:rPr>
                <w:sz w:val="26"/>
                <w:szCs w:val="26"/>
              </w:rPr>
              <w:t xml:space="preserve"> в личном хозяйстве</w:t>
            </w:r>
            <w:r w:rsidR="00921CDB" w:rsidRPr="005B22AB">
              <w:rPr>
                <w:sz w:val="26"/>
                <w:szCs w:val="26"/>
              </w:rPr>
              <w:t>.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921CDB" w:rsidP="00D31ED9">
            <w:pPr>
              <w:suppressAutoHyphens w:val="0"/>
              <w:spacing w:line="36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 xml:space="preserve">Дети этого возраста эмоционально нестабильны, произвольное внимание не полностью сформировано. Быстро утомляются. </w:t>
            </w:r>
          </w:p>
        </w:tc>
        <w:tc>
          <w:tcPr>
            <w:tcW w:w="1843" w:type="dxa"/>
          </w:tcPr>
          <w:p w:rsidR="001C1E8B" w:rsidRPr="005B22AB" w:rsidRDefault="00221099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Использовать разнообразные формы работы.</w:t>
            </w:r>
          </w:p>
        </w:tc>
      </w:tr>
      <w:tr w:rsidR="001C1E8B" w:rsidRPr="005B22A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D31ED9">
            <w:pPr>
              <w:spacing w:after="240" w:line="360" w:lineRule="auto"/>
              <w:ind w:leftChars="0" w:left="0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4</w:t>
            </w:r>
            <w:r w:rsidRPr="00B225F4">
              <w:rPr>
                <w:sz w:val="26"/>
                <w:szCs w:val="26"/>
              </w:rPr>
              <w:t>.</w:t>
            </w:r>
            <w:r w:rsidR="00921CDB" w:rsidRPr="00B225F4">
              <w:rPr>
                <w:sz w:val="26"/>
                <w:szCs w:val="26"/>
              </w:rPr>
              <w:t xml:space="preserve">  15 человек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757B25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Организовать работу в группах</w:t>
            </w:r>
            <w:r w:rsidR="00221099" w:rsidRPr="005B22AB">
              <w:rPr>
                <w:sz w:val="26"/>
                <w:szCs w:val="26"/>
              </w:rPr>
              <w:t>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757B25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Не смогут распределить обязанности в группе</w:t>
            </w:r>
            <w:r w:rsidR="001409A4" w:rsidRPr="005B22AB">
              <w:rPr>
                <w:sz w:val="26"/>
                <w:szCs w:val="26"/>
              </w:rPr>
              <w:t xml:space="preserve"> самостоятельно</w:t>
            </w:r>
            <w:r w:rsidR="00221099" w:rsidRPr="005B22AB">
              <w:rPr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:rsidR="001C1E8B" w:rsidRPr="005B22AB" w:rsidRDefault="003154C8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Постепенно улучшать навык коллективной работы через разделение на малые группы</w:t>
            </w:r>
            <w:r w:rsidR="00221099" w:rsidRPr="005B22AB">
              <w:rPr>
                <w:sz w:val="26"/>
                <w:szCs w:val="26"/>
              </w:rPr>
              <w:t>.</w:t>
            </w:r>
          </w:p>
        </w:tc>
      </w:tr>
      <w:tr w:rsidR="001C1E8B" w:rsidRPr="005B22A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8730D1" w:rsidP="00D31ED9">
            <w:pPr>
              <w:spacing w:after="240" w:line="360" w:lineRule="auto"/>
              <w:ind w:left="-2"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  <w:r w:rsidR="00757B25" w:rsidRPr="00B225F4">
              <w:rPr>
                <w:sz w:val="26"/>
                <w:szCs w:val="26"/>
              </w:rPr>
              <w:t>Д</w:t>
            </w:r>
            <w:r w:rsidR="00791802" w:rsidRPr="00B225F4">
              <w:rPr>
                <w:sz w:val="26"/>
                <w:szCs w:val="26"/>
              </w:rPr>
              <w:t xml:space="preserve">ети </w:t>
            </w:r>
            <w:r w:rsidR="00791802" w:rsidRPr="00B225F4">
              <w:rPr>
                <w:sz w:val="26"/>
                <w:szCs w:val="26"/>
              </w:rPr>
              <w:lastRenderedPageBreak/>
              <w:t>малообразованны, мало времени уделяют обучению.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921CDB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lastRenderedPageBreak/>
              <w:t xml:space="preserve">Даже </w:t>
            </w:r>
            <w:proofErr w:type="gramStart"/>
            <w:r w:rsidRPr="005B22AB">
              <w:rPr>
                <w:sz w:val="26"/>
                <w:szCs w:val="26"/>
              </w:rPr>
              <w:t>самое</w:t>
            </w:r>
            <w:proofErr w:type="gramEnd"/>
            <w:r w:rsidRPr="005B22AB">
              <w:rPr>
                <w:sz w:val="26"/>
                <w:szCs w:val="26"/>
              </w:rPr>
              <w:t xml:space="preserve"> простое </w:t>
            </w:r>
            <w:r w:rsidRPr="005B22AB">
              <w:rPr>
                <w:sz w:val="26"/>
                <w:szCs w:val="26"/>
              </w:rPr>
              <w:lastRenderedPageBreak/>
              <w:t>может быть для этих детей удивительным и интересным.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21CDB" w:rsidRPr="005B22AB" w:rsidRDefault="00921CDB" w:rsidP="00D31ED9">
            <w:pPr>
              <w:suppressAutoHyphens w:val="0"/>
              <w:spacing w:line="36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lastRenderedPageBreak/>
              <w:t xml:space="preserve">Пропуски детьми  </w:t>
            </w:r>
            <w:r w:rsidRPr="005B22AB">
              <w:rPr>
                <w:sz w:val="26"/>
                <w:szCs w:val="26"/>
              </w:rPr>
              <w:lastRenderedPageBreak/>
              <w:t>занятий по неуважительной причине.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C1E8B" w:rsidRPr="005B22AB" w:rsidRDefault="00221099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lastRenderedPageBreak/>
              <w:t xml:space="preserve">Пробуждать </w:t>
            </w:r>
            <w:r w:rsidRPr="005B22AB">
              <w:rPr>
                <w:sz w:val="26"/>
                <w:szCs w:val="26"/>
              </w:rPr>
              <w:lastRenderedPageBreak/>
              <w:t>интерес к обучению через использование ИКТ.</w:t>
            </w:r>
          </w:p>
        </w:tc>
      </w:tr>
      <w:tr w:rsidR="001C1E8B" w:rsidRPr="005B22AB" w:rsidTr="001C1E8B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D31ED9">
            <w:pPr>
              <w:spacing w:after="240"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6</w:t>
            </w:r>
            <w:r w:rsidRPr="00B225F4">
              <w:rPr>
                <w:sz w:val="26"/>
                <w:szCs w:val="26"/>
              </w:rPr>
              <w:t>.</w:t>
            </w:r>
            <w:r w:rsidR="00791802" w:rsidRPr="00B225F4">
              <w:rPr>
                <w:sz w:val="26"/>
                <w:szCs w:val="26"/>
              </w:rPr>
              <w:t xml:space="preserve"> </w:t>
            </w:r>
            <w:r w:rsidR="00757B25" w:rsidRPr="00B225F4">
              <w:rPr>
                <w:sz w:val="26"/>
                <w:szCs w:val="26"/>
              </w:rPr>
              <w:t>С</w:t>
            </w:r>
            <w:r w:rsidR="00791802" w:rsidRPr="00B225F4">
              <w:rPr>
                <w:sz w:val="26"/>
                <w:szCs w:val="26"/>
              </w:rPr>
              <w:t>емьи имеют небольшие доходы в основном от сельского хозяйства и оказания услуг туристам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221099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Тесная связь</w:t>
            </w:r>
            <w:r w:rsidR="006E2D37" w:rsidRPr="005B22AB">
              <w:rPr>
                <w:sz w:val="26"/>
                <w:szCs w:val="26"/>
              </w:rPr>
              <w:t xml:space="preserve"> </w:t>
            </w:r>
            <w:r w:rsidRPr="005B22AB">
              <w:rPr>
                <w:sz w:val="26"/>
                <w:szCs w:val="26"/>
              </w:rPr>
              <w:t>(ученик-учитель-родитель).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921CDB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Нехватка времени для помощи в учебной деятельности детям из-за того, что много времени требуетс</w:t>
            </w:r>
            <w:r w:rsidR="006E2D37" w:rsidRPr="005B22AB">
              <w:rPr>
                <w:sz w:val="26"/>
                <w:szCs w:val="26"/>
              </w:rPr>
              <w:t>я для выполнения домашних работ.</w:t>
            </w:r>
          </w:p>
        </w:tc>
        <w:tc>
          <w:tcPr>
            <w:tcW w:w="1843" w:type="dxa"/>
          </w:tcPr>
          <w:p w:rsidR="001C1E8B" w:rsidRPr="005B22AB" w:rsidRDefault="006E2D37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Организация взаимопомощи</w:t>
            </w:r>
            <w:r w:rsidR="00D31ED9">
              <w:rPr>
                <w:sz w:val="26"/>
                <w:szCs w:val="26"/>
              </w:rPr>
              <w:t xml:space="preserve"> </w:t>
            </w:r>
            <w:r w:rsidRPr="005B22AB">
              <w:rPr>
                <w:sz w:val="26"/>
                <w:szCs w:val="26"/>
              </w:rPr>
              <w:t>среди детей.</w:t>
            </w:r>
          </w:p>
        </w:tc>
      </w:tr>
      <w:tr w:rsidR="001C1E8B" w:rsidRPr="005B22AB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Планируемые образовательные результаты</w:t>
            </w: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D31ED9">
            <w:pPr>
              <w:spacing w:line="360" w:lineRule="auto"/>
              <w:ind w:left="-2" w:firstLineChars="0" w:firstLine="2"/>
              <w:jc w:val="center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Знания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</w:tcPr>
          <w:p w:rsidR="001C1E8B" w:rsidRPr="005B22AB" w:rsidRDefault="001C1E8B" w:rsidP="00D31ED9">
            <w:pPr>
              <w:spacing w:line="360" w:lineRule="auto"/>
              <w:ind w:left="-2" w:firstLineChars="0" w:firstLine="62"/>
              <w:jc w:val="center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Установки</w:t>
            </w:r>
          </w:p>
          <w:p w:rsidR="001C1E8B" w:rsidRPr="005B22AB" w:rsidRDefault="001C1E8B" w:rsidP="00D31ED9">
            <w:pPr>
              <w:spacing w:line="360" w:lineRule="auto"/>
              <w:ind w:left="-2" w:firstLineChars="0" w:firstLine="2"/>
              <w:jc w:val="center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1C1E8B" w:rsidRPr="005B22AB" w:rsidRDefault="001C1E8B" w:rsidP="00D31ED9">
            <w:pPr>
              <w:spacing w:line="360" w:lineRule="auto"/>
              <w:ind w:left="-2" w:firstLineChars="0" w:firstLine="2"/>
              <w:jc w:val="center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Умения</w:t>
            </w:r>
          </w:p>
        </w:tc>
      </w:tr>
      <w:tr w:rsidR="001C1E8B" w:rsidRPr="005B22A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5D79D9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Труд</w:t>
            </w:r>
            <w:r w:rsidR="00FD7F6F" w:rsidRPr="005B22AB">
              <w:rPr>
                <w:sz w:val="26"/>
                <w:szCs w:val="26"/>
              </w:rPr>
              <w:t xml:space="preserve"> - это действия человека для получения чего-то важного для себя и других людей.</w:t>
            </w:r>
          </w:p>
        </w:tc>
        <w:tc>
          <w:tcPr>
            <w:tcW w:w="3496" w:type="dxa"/>
            <w:gridSpan w:val="2"/>
          </w:tcPr>
          <w:p w:rsidR="001C1E8B" w:rsidRPr="005B22AB" w:rsidRDefault="00FD7F6F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Чтобы было всё необходимое для жизни, нужно работать, трудиться.</w:t>
            </w:r>
          </w:p>
        </w:tc>
        <w:tc>
          <w:tcPr>
            <w:tcW w:w="2789" w:type="dxa"/>
            <w:gridSpan w:val="2"/>
          </w:tcPr>
          <w:p w:rsidR="001C1E8B" w:rsidRPr="005B22AB" w:rsidRDefault="00416FD7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Умение оценивать значимость труда для благополучия человека.</w:t>
            </w:r>
          </w:p>
        </w:tc>
      </w:tr>
      <w:tr w:rsidR="003154C8" w:rsidRPr="005B22AB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C8" w:rsidRPr="005B22AB" w:rsidRDefault="003154C8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C8" w:rsidRPr="005B22AB" w:rsidRDefault="00416FD7" w:rsidP="00D31ED9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Д</w:t>
            </w:r>
            <w:r w:rsidR="003154C8" w:rsidRPr="005B22AB">
              <w:rPr>
                <w:sz w:val="26"/>
                <w:szCs w:val="26"/>
              </w:rPr>
              <w:t>оход</w:t>
            </w:r>
            <w:r w:rsidRPr="005B22AB">
              <w:rPr>
                <w:sz w:val="26"/>
                <w:szCs w:val="26"/>
              </w:rPr>
              <w:t xml:space="preserve">ы - это все денежные и </w:t>
            </w:r>
            <w:proofErr w:type="spellStart"/>
            <w:r w:rsidRPr="005B22AB">
              <w:rPr>
                <w:sz w:val="26"/>
                <w:szCs w:val="26"/>
              </w:rPr>
              <w:t>неденежные</w:t>
            </w:r>
            <w:proofErr w:type="spellEnd"/>
            <w:r w:rsidRPr="005B22AB">
              <w:rPr>
                <w:sz w:val="26"/>
                <w:szCs w:val="26"/>
              </w:rPr>
              <w:t xml:space="preserve"> поступления в </w:t>
            </w:r>
            <w:r w:rsidRPr="005B22AB">
              <w:rPr>
                <w:sz w:val="26"/>
                <w:szCs w:val="26"/>
              </w:rPr>
              <w:lastRenderedPageBreak/>
              <w:t>семью.</w:t>
            </w:r>
          </w:p>
        </w:tc>
        <w:tc>
          <w:tcPr>
            <w:tcW w:w="3496" w:type="dxa"/>
            <w:gridSpan w:val="2"/>
          </w:tcPr>
          <w:p w:rsidR="003154C8" w:rsidRPr="005B22AB" w:rsidRDefault="00636973" w:rsidP="00636973">
            <w:pPr>
              <w:spacing w:line="360" w:lineRule="auto"/>
              <w:ind w:left="-2" w:firstLineChars="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Для получения дохода необходимо потрудиться.</w:t>
            </w:r>
          </w:p>
        </w:tc>
        <w:tc>
          <w:tcPr>
            <w:tcW w:w="2789" w:type="dxa"/>
            <w:gridSpan w:val="2"/>
          </w:tcPr>
          <w:p w:rsidR="003154C8" w:rsidRPr="005B22AB" w:rsidRDefault="00636973" w:rsidP="00D31ED9">
            <w:pPr>
              <w:spacing w:line="360" w:lineRule="auto"/>
              <w:ind w:left="-2" w:firstLineChars="0" w:firstLine="0"/>
              <w:rPr>
                <w:rFonts w:eastAsia="Arial"/>
                <w:sz w:val="26"/>
                <w:szCs w:val="26"/>
              </w:rPr>
            </w:pPr>
            <w:r>
              <w:rPr>
                <w:rFonts w:eastAsia="Arial"/>
                <w:sz w:val="26"/>
                <w:szCs w:val="26"/>
              </w:rPr>
              <w:t>Умение рассчитывать доход.</w:t>
            </w:r>
          </w:p>
        </w:tc>
      </w:tr>
      <w:tr w:rsidR="001C1E8B" w:rsidRPr="005B22AB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lastRenderedPageBreak/>
              <w:t xml:space="preserve">Образовательные ресурсы (название УМК, № темы, параграф, название ЦОР, мультфильма, анимированной презентации + ссылки на указанные ресурсы) 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Раздаточный дидактический материал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(название, № приложения)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730D1" w:rsidRDefault="00636973" w:rsidP="00DA208C">
            <w:pPr>
              <w:suppressAutoHyphens w:val="0"/>
              <w:spacing w:line="360" w:lineRule="auto"/>
              <w:ind w:leftChars="0" w:left="0" w:firstLineChars="0" w:firstLine="709"/>
              <w:textDirection w:val="lrTb"/>
              <w:textAlignment w:val="auto"/>
              <w:outlineLvl w:val="9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1.</w:t>
            </w:r>
            <w:r w:rsidR="00074F10" w:rsidRPr="005B22AB">
              <w:rPr>
                <w:bCs/>
                <w:sz w:val="26"/>
                <w:szCs w:val="26"/>
              </w:rPr>
              <w:t>Функциональная грамотность</w:t>
            </w:r>
            <w:r w:rsidR="00074F10" w:rsidRPr="005B22AB">
              <w:rPr>
                <w:bCs/>
                <w:spacing w:val="-4"/>
                <w:sz w:val="26"/>
                <w:szCs w:val="26"/>
              </w:rPr>
              <w:t>. 3 класс. Программа внеурочной деятельности</w:t>
            </w:r>
            <w:r w:rsidR="00074F10" w:rsidRPr="005B22AB">
              <w:rPr>
                <w:bCs/>
                <w:spacing w:val="-6"/>
                <w:sz w:val="26"/>
                <w:szCs w:val="26"/>
              </w:rPr>
              <w:t xml:space="preserve"> / М.В. Буряк, С.А. Шейкина. </w:t>
            </w:r>
            <w:r w:rsidR="00074F10" w:rsidRPr="005B22AB">
              <w:rPr>
                <w:bCs/>
                <w:spacing w:val="-8"/>
                <w:sz w:val="26"/>
                <w:szCs w:val="26"/>
              </w:rPr>
              <w:t>– М.: Планета, 2022. – 96 с. – (</w:t>
            </w:r>
            <w:r w:rsidR="00074F10" w:rsidRPr="005B22AB">
              <w:rPr>
                <w:bCs/>
                <w:sz w:val="26"/>
                <w:szCs w:val="26"/>
              </w:rPr>
              <w:t>Учение с увлечением).</w:t>
            </w:r>
          </w:p>
          <w:p w:rsidR="008730D1" w:rsidRDefault="008730D1" w:rsidP="00DA208C">
            <w:pPr>
              <w:suppressAutoHyphens w:val="0"/>
              <w:spacing w:line="360" w:lineRule="auto"/>
              <w:ind w:leftChars="0" w:left="0" w:firstLineChars="0" w:firstLine="709"/>
              <w:textDirection w:val="lrTb"/>
              <w:textAlignment w:val="auto"/>
              <w:outlineLvl w:val="9"/>
              <w:rPr>
                <w:bCs/>
                <w:sz w:val="26"/>
                <w:szCs w:val="26"/>
              </w:rPr>
            </w:pPr>
            <w:r w:rsidRPr="008730D1">
              <w:rPr>
                <w:bCs/>
                <w:sz w:val="26"/>
                <w:szCs w:val="26"/>
              </w:rPr>
              <w:t>2</w:t>
            </w:r>
            <w:r>
              <w:rPr>
                <w:bCs/>
                <w:sz w:val="26"/>
                <w:szCs w:val="26"/>
              </w:rPr>
              <w:t>.</w:t>
            </w:r>
            <w:r w:rsidRPr="005B22AB">
              <w:rPr>
                <w:bCs/>
                <w:sz w:val="26"/>
                <w:szCs w:val="26"/>
              </w:rPr>
              <w:t xml:space="preserve"> Функциональная грамотность</w:t>
            </w:r>
            <w:r w:rsidRPr="005B22AB">
              <w:rPr>
                <w:bCs/>
                <w:spacing w:val="-4"/>
                <w:sz w:val="26"/>
                <w:szCs w:val="26"/>
              </w:rPr>
              <w:t>. 3 класс.</w:t>
            </w:r>
            <w:r>
              <w:rPr>
                <w:bCs/>
                <w:spacing w:val="-4"/>
                <w:sz w:val="26"/>
                <w:szCs w:val="26"/>
              </w:rPr>
              <w:t xml:space="preserve"> Тренажёр для школьников / </w:t>
            </w:r>
            <w:proofErr w:type="spellStart"/>
            <w:r>
              <w:rPr>
                <w:bCs/>
                <w:spacing w:val="-4"/>
                <w:sz w:val="26"/>
                <w:szCs w:val="26"/>
              </w:rPr>
              <w:t>М.В.Буряк</w:t>
            </w:r>
            <w:proofErr w:type="spellEnd"/>
            <w:r>
              <w:rPr>
                <w:bCs/>
                <w:spacing w:val="-4"/>
                <w:sz w:val="26"/>
                <w:szCs w:val="26"/>
              </w:rPr>
              <w:t>,</w:t>
            </w:r>
            <w:r w:rsidRPr="005B22AB">
              <w:rPr>
                <w:bCs/>
                <w:spacing w:val="-6"/>
                <w:sz w:val="26"/>
                <w:szCs w:val="26"/>
              </w:rPr>
              <w:t xml:space="preserve"> С.А. Шейкина. </w:t>
            </w:r>
            <w:r>
              <w:rPr>
                <w:bCs/>
                <w:spacing w:val="-8"/>
                <w:sz w:val="26"/>
                <w:szCs w:val="26"/>
              </w:rPr>
              <w:t>– М.: Планета, 2022. – 112</w:t>
            </w:r>
            <w:r w:rsidRPr="005B22AB">
              <w:rPr>
                <w:bCs/>
                <w:spacing w:val="-8"/>
                <w:sz w:val="26"/>
                <w:szCs w:val="26"/>
              </w:rPr>
              <w:t xml:space="preserve"> с. – (</w:t>
            </w:r>
            <w:r w:rsidRPr="005B22AB">
              <w:rPr>
                <w:bCs/>
                <w:sz w:val="26"/>
                <w:szCs w:val="26"/>
              </w:rPr>
              <w:t>Учение с увлечением).</w:t>
            </w:r>
            <w:r>
              <w:rPr>
                <w:bCs/>
                <w:sz w:val="26"/>
                <w:szCs w:val="26"/>
              </w:rPr>
              <w:t xml:space="preserve"> Занятие 23 «Подсчитываем семейный доход» стр.73-75</w:t>
            </w:r>
            <w:r w:rsidR="001C1E8B" w:rsidRPr="005B22AB">
              <w:rPr>
                <w:sz w:val="26"/>
                <w:szCs w:val="26"/>
              </w:rPr>
              <w:br/>
            </w:r>
            <w:r w:rsidR="00DA208C">
              <w:rPr>
                <w:sz w:val="26"/>
                <w:szCs w:val="26"/>
              </w:rPr>
              <w:t xml:space="preserve">          </w:t>
            </w:r>
            <w:r>
              <w:rPr>
                <w:sz w:val="26"/>
                <w:szCs w:val="26"/>
              </w:rPr>
              <w:t>3</w:t>
            </w:r>
            <w:r w:rsidR="00636973">
              <w:rPr>
                <w:sz w:val="26"/>
                <w:szCs w:val="26"/>
              </w:rPr>
              <w:t>.</w:t>
            </w:r>
            <w:r w:rsidR="002B31FB" w:rsidRPr="005B22AB">
              <w:rPr>
                <w:sz w:val="26"/>
                <w:szCs w:val="26"/>
              </w:rPr>
              <w:t xml:space="preserve">Видеоролик </w:t>
            </w:r>
            <w:r w:rsidR="005F0646">
              <w:rPr>
                <w:sz w:val="26"/>
                <w:szCs w:val="26"/>
              </w:rPr>
              <w:t xml:space="preserve">Рассказ </w:t>
            </w:r>
            <w:r w:rsidR="002B31FB" w:rsidRPr="005B22AB">
              <w:rPr>
                <w:sz w:val="26"/>
                <w:szCs w:val="26"/>
              </w:rPr>
              <w:t>«Для чего руки нужны»</w:t>
            </w:r>
            <w:r w:rsidR="005F0646">
              <w:rPr>
                <w:sz w:val="26"/>
                <w:szCs w:val="26"/>
              </w:rPr>
              <w:t xml:space="preserve"> /</w:t>
            </w:r>
            <w:r w:rsidR="002B31FB" w:rsidRPr="005B22AB">
              <w:rPr>
                <w:sz w:val="26"/>
                <w:szCs w:val="26"/>
              </w:rPr>
              <w:t xml:space="preserve"> </w:t>
            </w:r>
            <w:proofErr w:type="spellStart"/>
            <w:r w:rsidR="005F0646" w:rsidRPr="005B22AB">
              <w:rPr>
                <w:sz w:val="26"/>
                <w:szCs w:val="26"/>
              </w:rPr>
              <w:t>Е.Пермяк</w:t>
            </w:r>
            <w:proofErr w:type="spellEnd"/>
            <w:r w:rsidR="005F0646" w:rsidRPr="005B22AB">
              <w:rPr>
                <w:sz w:val="26"/>
                <w:szCs w:val="26"/>
              </w:rPr>
              <w:t xml:space="preserve">  </w:t>
            </w:r>
            <w:hyperlink r:id="rId8" w:history="1">
              <w:r w:rsidR="002B31FB" w:rsidRPr="005B22AB">
                <w:rPr>
                  <w:rStyle w:val="a8"/>
                  <w:color w:val="000000" w:themeColor="text1"/>
                  <w:sz w:val="26"/>
                  <w:szCs w:val="26"/>
                </w:rPr>
                <w:t>https://yandex.ru/video/preview/16009170379298992886</w:t>
              </w:r>
            </w:hyperlink>
            <w:r w:rsidR="002B31FB" w:rsidRPr="005B22AB">
              <w:rPr>
                <w:sz w:val="26"/>
                <w:szCs w:val="26"/>
              </w:rPr>
              <w:t xml:space="preserve"> </w:t>
            </w:r>
            <w:r w:rsidR="001C1E8B" w:rsidRPr="005B22AB">
              <w:rPr>
                <w:sz w:val="26"/>
                <w:szCs w:val="26"/>
              </w:rPr>
              <w:br/>
            </w:r>
            <w:r w:rsidR="00DA208C">
              <w:rPr>
                <w:color w:val="000000"/>
                <w:sz w:val="26"/>
                <w:szCs w:val="26"/>
              </w:rPr>
              <w:t xml:space="preserve">           </w:t>
            </w:r>
            <w:r>
              <w:rPr>
                <w:color w:val="000000"/>
                <w:sz w:val="26"/>
                <w:szCs w:val="26"/>
              </w:rPr>
              <w:t>4</w:t>
            </w:r>
            <w:r w:rsidR="00636973">
              <w:rPr>
                <w:color w:val="000000"/>
                <w:sz w:val="26"/>
                <w:szCs w:val="26"/>
              </w:rPr>
              <w:t>.</w:t>
            </w:r>
            <w:r w:rsidR="002B31FB" w:rsidRPr="005B22AB">
              <w:rPr>
                <w:color w:val="000000"/>
                <w:sz w:val="26"/>
                <w:szCs w:val="26"/>
              </w:rPr>
              <w:t>Приложение №1.Кластер</w:t>
            </w:r>
          </w:p>
          <w:p w:rsidR="002B31FB" w:rsidRPr="008730D1" w:rsidRDefault="008730D1" w:rsidP="00DA208C">
            <w:pPr>
              <w:suppressAutoHyphens w:val="0"/>
              <w:spacing w:line="360" w:lineRule="auto"/>
              <w:ind w:leftChars="0" w:left="0" w:firstLineChars="0" w:firstLine="709"/>
              <w:textDirection w:val="lrTb"/>
              <w:textAlignment w:val="auto"/>
              <w:outlineLvl w:val="9"/>
              <w:rPr>
                <w:bCs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636973">
              <w:rPr>
                <w:color w:val="000000"/>
                <w:sz w:val="26"/>
                <w:szCs w:val="26"/>
              </w:rPr>
              <w:t>.</w:t>
            </w:r>
            <w:r w:rsidR="002B31FB" w:rsidRPr="005B22AB">
              <w:rPr>
                <w:color w:val="000000"/>
                <w:sz w:val="26"/>
                <w:szCs w:val="26"/>
              </w:rPr>
              <w:t>Приложение №2.Рабочий лист «Труд-основа жизни»</w:t>
            </w:r>
          </w:p>
        </w:tc>
      </w:tr>
      <w:tr w:rsidR="001C1E8B" w:rsidRPr="005B22AB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 xml:space="preserve">Методический инструментарий 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6253" w:rsidRPr="005B22AB" w:rsidRDefault="007A6253" w:rsidP="005B22AB">
            <w:pPr>
              <w:spacing w:before="240"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ИКТ, здоровьесберегающие технологии, критического мышления, технологии системно-</w:t>
            </w:r>
            <w:proofErr w:type="spellStart"/>
            <w:r w:rsidRPr="005B22AB">
              <w:rPr>
                <w:sz w:val="26"/>
                <w:szCs w:val="26"/>
              </w:rPr>
              <w:t>деятельностного</w:t>
            </w:r>
            <w:proofErr w:type="spellEnd"/>
            <w:r w:rsidRPr="005B22AB">
              <w:rPr>
                <w:sz w:val="26"/>
                <w:szCs w:val="26"/>
              </w:rPr>
              <w:t xml:space="preserve"> подхода и проблемного обучения.</w:t>
            </w:r>
          </w:p>
          <w:p w:rsidR="007A6253" w:rsidRPr="005B22AB" w:rsidRDefault="007A6253" w:rsidP="005B22AB">
            <w:pPr>
              <w:spacing w:before="240"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Форма работы: групповая.</w:t>
            </w:r>
          </w:p>
          <w:p w:rsidR="007A6253" w:rsidRPr="005B22AB" w:rsidRDefault="007A6253" w:rsidP="005B22AB">
            <w:pPr>
              <w:spacing w:before="240"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Методы: учебно-практические задачи, дискуссия.</w:t>
            </w:r>
          </w:p>
          <w:p w:rsidR="001C1E8B" w:rsidRPr="005B22AB" w:rsidRDefault="007A6253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Приемы: словесные, наглядные.</w:t>
            </w:r>
          </w:p>
        </w:tc>
      </w:tr>
      <w:tr w:rsidR="001C1E8B" w:rsidRPr="005B22AB" w:rsidTr="001C1E8B">
        <w:trPr>
          <w:trHeight w:val="809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 xml:space="preserve">Место занятия 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 xml:space="preserve">6.1. Во внеурочной деятельности 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а) курс по финансовой грамотности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 xml:space="preserve">б) курс по функциональной </w:t>
            </w:r>
            <w:r w:rsidRPr="005B22AB">
              <w:rPr>
                <w:color w:val="000000"/>
                <w:sz w:val="26"/>
                <w:szCs w:val="26"/>
              </w:rPr>
              <w:lastRenderedPageBreak/>
              <w:t>грамотности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6.2. Мероприятие в программе воспитания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A6253" w:rsidRPr="005B22AB" w:rsidRDefault="007A6253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lastRenderedPageBreak/>
              <w:t>6.1. Во внеурочной деятельности</w:t>
            </w:r>
          </w:p>
          <w:p w:rsidR="001C1E8B" w:rsidRPr="005B22AB" w:rsidRDefault="007A6253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t>б) курс по функциональной грамотности</w:t>
            </w:r>
          </w:p>
        </w:tc>
      </w:tr>
      <w:tr w:rsidR="001C1E8B" w:rsidRPr="005B22AB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jc w:val="both"/>
              <w:rPr>
                <w:color w:val="000000"/>
                <w:sz w:val="26"/>
                <w:szCs w:val="26"/>
              </w:rPr>
            </w:pPr>
            <w:r w:rsidRPr="005B22AB">
              <w:rPr>
                <w:color w:val="000000"/>
                <w:sz w:val="26"/>
                <w:szCs w:val="26"/>
              </w:rPr>
              <w:lastRenderedPageBreak/>
              <w:t xml:space="preserve">Интеграция с другими видами </w:t>
            </w:r>
            <w:r w:rsidRPr="005B22AB">
              <w:rPr>
                <w:sz w:val="26"/>
                <w:szCs w:val="26"/>
              </w:rPr>
              <w:t>функциональной</w:t>
            </w:r>
            <w:r w:rsidRPr="005B22AB">
              <w:rPr>
                <w:color w:val="000000"/>
                <w:sz w:val="26"/>
                <w:szCs w:val="26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Финансовая и математическая грамотность</w:t>
            </w:r>
            <w:r w:rsidR="008730D1">
              <w:rPr>
                <w:sz w:val="26"/>
                <w:szCs w:val="26"/>
              </w:rPr>
              <w:t xml:space="preserve"> (работа с числами, задачами) 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Финансовая и читательская грамотность</w:t>
            </w:r>
            <w:r w:rsidR="008730D1">
              <w:rPr>
                <w:sz w:val="26"/>
                <w:szCs w:val="26"/>
              </w:rPr>
              <w:t xml:space="preserve"> (понимание содержания текста) 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Финансовая грамотность и глобальные компетенции</w:t>
            </w:r>
            <w:r w:rsidR="008730D1">
              <w:rPr>
                <w:sz w:val="26"/>
                <w:szCs w:val="26"/>
              </w:rPr>
              <w:t xml:space="preserve"> (значение труда в жизни)</w:t>
            </w:r>
          </w:p>
          <w:p w:rsidR="001C1E8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 xml:space="preserve">Финансовая грамотность и креативное мышление </w:t>
            </w:r>
            <w:r w:rsidR="008730D1">
              <w:rPr>
                <w:sz w:val="26"/>
                <w:szCs w:val="26"/>
              </w:rPr>
              <w:t>(поиск способа решения)</w:t>
            </w:r>
            <w:r w:rsidRPr="005B22AB">
              <w:rPr>
                <w:sz w:val="26"/>
                <w:szCs w:val="26"/>
              </w:rPr>
              <w:t xml:space="preserve"> </w:t>
            </w:r>
            <w:r w:rsidR="008730D1">
              <w:rPr>
                <w:sz w:val="26"/>
                <w:szCs w:val="26"/>
              </w:rPr>
              <w:t xml:space="preserve"> </w:t>
            </w:r>
          </w:p>
          <w:p w:rsidR="008730D1" w:rsidRPr="005B22AB" w:rsidRDefault="008730D1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Финансовая и цифровая грамотность (использование цифровых ресурсов)</w:t>
            </w:r>
          </w:p>
        </w:tc>
      </w:tr>
      <w:tr w:rsidR="001C1E8B" w:rsidRPr="005B22AB" w:rsidTr="001C1E8B">
        <w:trPr>
          <w:trHeight w:val="46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Chars="0" w:left="0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Интегративное задание:</w:t>
            </w:r>
          </w:p>
          <w:p w:rsidR="00811A16" w:rsidRPr="005B22AB" w:rsidRDefault="00C54CDC" w:rsidP="005B22AB">
            <w:pPr>
              <w:spacing w:line="360" w:lineRule="auto"/>
              <w:ind w:leftChars="0" w:left="0" w:firstLineChars="0" w:firstLine="0"/>
              <w:rPr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noProof/>
                <w:sz w:val="26"/>
                <w:szCs w:val="26"/>
              </w:rPr>
              <w:pict>
                <v:rect id="_x0000_s1040" style="position:absolute;margin-left:-3.3pt;margin-top:-.45pt;width:492pt;height:128.15pt;z-index:251674624" filled="f">
                  <v:stroke dashstyle="dashDot"/>
                </v:rect>
              </w:pict>
            </w:r>
            <w:r w:rsidR="00811A16"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Петя приехал к дедушке в деревню. И увидел большое картофельное поле. </w:t>
            </w:r>
          </w:p>
          <w:p w:rsidR="00811A16" w:rsidRPr="005B22AB" w:rsidRDefault="00811A16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Петя спросил: </w:t>
            </w:r>
          </w:p>
          <w:p w:rsidR="00811A16" w:rsidRPr="005B22AB" w:rsidRDefault="00811A16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>-Для чего ты сажаешь столько картофеля?</w:t>
            </w:r>
          </w:p>
          <w:p w:rsidR="0004252E" w:rsidRDefault="00811A16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>-Чтобы не тратить деньги на покупку картофеля в магазине или на рынке.</w:t>
            </w:r>
            <w:r w:rsidR="00874498"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04252E">
              <w:rPr>
                <w:color w:val="000000"/>
                <w:sz w:val="26"/>
                <w:szCs w:val="26"/>
                <w:shd w:val="clear" w:color="auto" w:fill="FFFFFF"/>
              </w:rPr>
              <w:t xml:space="preserve">                      </w:t>
            </w:r>
          </w:p>
          <w:p w:rsidR="0004252E" w:rsidRDefault="00874498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Урожай со своего огорода экологически чистый продукт и богат витаминами. </w:t>
            </w:r>
          </w:p>
          <w:p w:rsidR="00811A16" w:rsidRPr="005B22AB" w:rsidRDefault="00811A16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>А ещё я могу получить доход от продажи излишек урожая.</w:t>
            </w:r>
          </w:p>
          <w:p w:rsidR="00811A16" w:rsidRPr="005B22AB" w:rsidRDefault="00811A16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</w:p>
          <w:p w:rsidR="00187834" w:rsidRPr="005B22AB" w:rsidRDefault="00187834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Пете стало интересно, что такое </w:t>
            </w:r>
            <w:r w:rsidRPr="005B22AB">
              <w:rPr>
                <w:b/>
                <w:color w:val="000000"/>
                <w:sz w:val="26"/>
                <w:szCs w:val="26"/>
                <w:shd w:val="clear" w:color="auto" w:fill="FFFFFF"/>
              </w:rPr>
              <w:t>доход?</w:t>
            </w: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 Запишите. </w:t>
            </w:r>
          </w:p>
          <w:p w:rsidR="0004252E" w:rsidRDefault="00187834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Доход</w:t>
            </w:r>
            <w:r w:rsidR="0004252E">
              <w:rPr>
                <w:sz w:val="26"/>
                <w:szCs w:val="26"/>
              </w:rPr>
              <w:t>ы</w:t>
            </w:r>
            <w:r w:rsidRPr="005B22AB">
              <w:rPr>
                <w:sz w:val="26"/>
                <w:szCs w:val="26"/>
              </w:rPr>
              <w:t>______________________________</w:t>
            </w:r>
            <w:r w:rsidR="0004252E">
              <w:rPr>
                <w:sz w:val="26"/>
                <w:szCs w:val="26"/>
              </w:rPr>
              <w:t xml:space="preserve">_______________________________  </w:t>
            </w:r>
          </w:p>
          <w:p w:rsidR="00187834" w:rsidRPr="005B22AB" w:rsidRDefault="00187834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-А как же рассчитать доход от продажи излишек урожая? – спросил Петя.</w:t>
            </w:r>
          </w:p>
          <w:p w:rsidR="00074F10" w:rsidRPr="0004252E" w:rsidRDefault="00187834" w:rsidP="0004252E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>-Для начала нужно сосчитать собранный урожай - ответил дедушка.</w:t>
            </w:r>
          </w:p>
          <w:p w:rsidR="00811A16" w:rsidRPr="005B22AB" w:rsidRDefault="00811A16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>Задание 1.</w:t>
            </w:r>
          </w:p>
          <w:p w:rsidR="00187834" w:rsidRPr="005B22AB" w:rsidRDefault="00074F10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С одного участка Петя с дедушкой собрали 195 кг картофеля, а с другого в 3 раза меньше. </w:t>
            </w:r>
            <w:r w:rsidR="00811A16" w:rsidRPr="005B22AB">
              <w:rPr>
                <w:color w:val="000000"/>
                <w:sz w:val="26"/>
                <w:szCs w:val="26"/>
                <w:shd w:val="clear" w:color="auto" w:fill="FFFFFF"/>
              </w:rPr>
              <w:t>Сосчитай собранный урожай</w:t>
            </w:r>
            <w:r w:rsidR="00187834" w:rsidRPr="005B22AB"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:rsidR="00187834" w:rsidRPr="005B22AB" w:rsidRDefault="00187834" w:rsidP="0004252E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noProof/>
                <w:color w:val="000000"/>
                <w:sz w:val="26"/>
                <w:szCs w:val="26"/>
                <w:shd w:val="clear" w:color="auto" w:fill="FFFFFF"/>
              </w:rPr>
              <w:drawing>
                <wp:inline distT="0" distB="0" distL="0" distR="0" wp14:anchorId="3695F5A8" wp14:editId="31FDFF08">
                  <wp:extent cx="2847975" cy="70938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d 50px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486"/>
                          <a:stretch/>
                        </pic:blipFill>
                        <pic:spPr bwMode="auto">
                          <a:xfrm>
                            <a:off x="0" y="0"/>
                            <a:ext cx="2848952" cy="7096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C1E8B" w:rsidRPr="005B22AB" w:rsidRDefault="00187834" w:rsidP="005B22AB">
            <w:pPr>
              <w:spacing w:line="360" w:lineRule="auto"/>
              <w:ind w:left="-2" w:firstLineChars="0" w:firstLine="709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5B22AB">
              <w:rPr>
                <w:color w:val="000000"/>
                <w:sz w:val="26"/>
                <w:szCs w:val="26"/>
                <w:shd w:val="clear" w:color="auto" w:fill="FFFFFF"/>
              </w:rPr>
              <w:t xml:space="preserve">  П</w:t>
            </w:r>
            <w:r w:rsidR="00074F10" w:rsidRPr="005B22AB">
              <w:rPr>
                <w:color w:val="000000"/>
                <w:sz w:val="26"/>
                <w:szCs w:val="26"/>
                <w:shd w:val="clear" w:color="auto" w:fill="FFFFFF"/>
              </w:rPr>
              <w:t>омоги дедушке и Пете расфасовать картофель в ящики по 10 кг и 5 кг. Запишите возможные варианты в таблицу.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95"/>
              <w:gridCol w:w="1595"/>
              <w:gridCol w:w="1595"/>
              <w:gridCol w:w="1595"/>
              <w:gridCol w:w="1595"/>
              <w:gridCol w:w="1596"/>
            </w:tblGrid>
            <w:tr w:rsidR="00074F10" w:rsidRPr="005B22AB" w:rsidTr="00E467E4"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Ящики по 10 кг</w:t>
                  </w: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6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074F10" w:rsidRPr="005B22AB" w:rsidTr="00E467E4"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Ящики по 5 кг</w:t>
                  </w: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5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596" w:type="dxa"/>
                </w:tcPr>
                <w:p w:rsidR="00074F10" w:rsidRPr="005B22AB" w:rsidRDefault="00074F10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074F10" w:rsidRPr="005B22AB" w:rsidRDefault="00074F10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</w:tr>
      <w:tr w:rsidR="001C1E8B" w:rsidRPr="005B22AB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Что проверяет: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Знания:</w:t>
            </w:r>
            <w:r w:rsidR="00074F10" w:rsidRPr="005B22AB">
              <w:rPr>
                <w:sz w:val="26"/>
                <w:szCs w:val="26"/>
              </w:rPr>
              <w:t xml:space="preserve"> </w:t>
            </w:r>
            <w:r w:rsidR="00874498" w:rsidRPr="005B22AB">
              <w:rPr>
                <w:sz w:val="26"/>
                <w:szCs w:val="26"/>
              </w:rPr>
              <w:t>понятие «доход».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Умения:</w:t>
            </w:r>
            <w:r w:rsidR="00BC3DA1" w:rsidRPr="005B22AB">
              <w:rPr>
                <w:sz w:val="26"/>
                <w:szCs w:val="26"/>
              </w:rPr>
              <w:t xml:space="preserve"> умение выполнять математические действия.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Установки:</w:t>
            </w:r>
            <w:r w:rsidR="00874498" w:rsidRPr="005B22AB">
              <w:rPr>
                <w:sz w:val="26"/>
                <w:szCs w:val="26"/>
              </w:rPr>
              <w:t xml:space="preserve"> на «труд»- заработать.</w:t>
            </w:r>
          </w:p>
          <w:p w:rsidR="001C1E8B" w:rsidRPr="005B22AB" w:rsidRDefault="00874498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 xml:space="preserve">Задание направлено на развитие 2-х инструментальных видов функциональной грамотности (читательской, математической) и 2-х видов тематических (креативное мышление, </w:t>
            </w:r>
            <w:r w:rsidR="006A0A26" w:rsidRPr="005B22AB">
              <w:rPr>
                <w:sz w:val="26"/>
                <w:szCs w:val="26"/>
              </w:rPr>
              <w:t xml:space="preserve">глобальные компетенции) </w:t>
            </w:r>
          </w:p>
        </w:tc>
      </w:tr>
      <w:tr w:rsidR="001C1E8B" w:rsidRPr="005B22AB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Ответ:</w:t>
            </w:r>
          </w:p>
          <w:tbl>
            <w:tblPr>
              <w:tblStyle w:val="aa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1205"/>
              <w:gridCol w:w="1595"/>
              <w:gridCol w:w="1595"/>
              <w:gridCol w:w="1595"/>
              <w:gridCol w:w="1596"/>
            </w:tblGrid>
            <w:tr w:rsidR="00BC3DA1" w:rsidRPr="005B22AB" w:rsidTr="00F42F73">
              <w:tc>
                <w:tcPr>
                  <w:tcW w:w="198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Ящики по 10 кг</w:t>
                  </w:r>
                </w:p>
              </w:tc>
              <w:tc>
                <w:tcPr>
                  <w:tcW w:w="120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26</w:t>
                  </w:r>
                </w:p>
              </w:tc>
              <w:tc>
                <w:tcPr>
                  <w:tcW w:w="159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59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159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1596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25</w:t>
                  </w:r>
                </w:p>
              </w:tc>
            </w:tr>
            <w:tr w:rsidR="00BC3DA1" w:rsidRPr="005B22AB" w:rsidTr="00F42F73">
              <w:tc>
                <w:tcPr>
                  <w:tcW w:w="198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Ящики по 5 кг</w:t>
                  </w:r>
                </w:p>
              </w:tc>
              <w:tc>
                <w:tcPr>
                  <w:tcW w:w="120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159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52</w:t>
                  </w:r>
                </w:p>
              </w:tc>
              <w:tc>
                <w:tcPr>
                  <w:tcW w:w="159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32</w:t>
                  </w:r>
                </w:p>
              </w:tc>
              <w:tc>
                <w:tcPr>
                  <w:tcW w:w="1595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1596" w:type="dxa"/>
                </w:tcPr>
                <w:p w:rsidR="00BC3DA1" w:rsidRPr="005B22AB" w:rsidRDefault="00BC3DA1" w:rsidP="005B22AB">
                  <w:pPr>
                    <w:spacing w:line="360" w:lineRule="auto"/>
                    <w:ind w:left="-2" w:firstLineChars="0" w:firstLine="709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5B22AB"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</w:p>
              </w:tc>
            </w:tr>
          </w:tbl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</w:tr>
      <w:tr w:rsidR="001C1E8B" w:rsidRPr="005B22AB" w:rsidTr="001C1E8B">
        <w:trPr>
          <w:trHeight w:val="756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Пояснение:</w:t>
            </w:r>
          </w:p>
          <w:p w:rsidR="00BC3DA1" w:rsidRPr="005B22AB" w:rsidRDefault="00BC3DA1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  <w:p w:rsidR="00BC3DA1" w:rsidRPr="005B22AB" w:rsidRDefault="00BC3DA1" w:rsidP="005B22AB">
            <w:pPr>
              <w:pStyle w:val="ac"/>
              <w:numPr>
                <w:ilvl w:val="0"/>
                <w:numId w:val="9"/>
              </w:numPr>
              <w:spacing w:line="360" w:lineRule="auto"/>
              <w:ind w:leftChars="0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195:3=65 (кг) собрали со второго участка.</w:t>
            </w:r>
          </w:p>
          <w:p w:rsidR="00BC3DA1" w:rsidRPr="005B22AB" w:rsidRDefault="00BC3DA1" w:rsidP="005B22AB">
            <w:pPr>
              <w:pStyle w:val="ac"/>
              <w:numPr>
                <w:ilvl w:val="0"/>
                <w:numId w:val="9"/>
              </w:numPr>
              <w:spacing w:line="360" w:lineRule="auto"/>
              <w:ind w:leftChars="0" w:firstLineChars="0" w:firstLine="709"/>
              <w:rPr>
                <w:sz w:val="26"/>
                <w:szCs w:val="26"/>
              </w:rPr>
            </w:pPr>
            <w:r w:rsidRPr="005B22AB">
              <w:rPr>
                <w:sz w:val="26"/>
                <w:szCs w:val="26"/>
              </w:rPr>
              <w:t>195+65=260 (кг) собрали с двух участков.</w:t>
            </w:r>
          </w:p>
          <w:p w:rsidR="001C1E8B" w:rsidRPr="005B22AB" w:rsidRDefault="001C1E8B" w:rsidP="005B22AB">
            <w:pPr>
              <w:spacing w:line="360" w:lineRule="auto"/>
              <w:ind w:left="-2" w:firstLineChars="0" w:firstLine="709"/>
              <w:rPr>
                <w:sz w:val="26"/>
                <w:szCs w:val="26"/>
              </w:rPr>
            </w:pPr>
          </w:p>
        </w:tc>
      </w:tr>
    </w:tbl>
    <w:p w:rsidR="001C1E8B" w:rsidRDefault="001C1E8B" w:rsidP="0004252E">
      <w:pPr>
        <w:spacing w:line="36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04252E" w:rsidRDefault="0004252E" w:rsidP="0004252E">
      <w:pPr>
        <w:spacing w:line="36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1C1E8B" w:rsidRPr="005B22AB" w:rsidRDefault="001C1E8B" w:rsidP="005B22AB">
      <w:pPr>
        <w:spacing w:line="240" w:lineRule="auto"/>
        <w:ind w:left="-2" w:firstLineChars="0" w:firstLine="709"/>
        <w:jc w:val="center"/>
        <w:rPr>
          <w:b/>
          <w:color w:val="000000"/>
          <w:sz w:val="24"/>
          <w:szCs w:val="24"/>
        </w:rPr>
      </w:pPr>
      <w:r w:rsidRPr="005B22AB">
        <w:rPr>
          <w:b/>
          <w:color w:val="000000"/>
          <w:sz w:val="24"/>
          <w:szCs w:val="24"/>
        </w:rPr>
        <w:t>План проведения образовательных активностей</w:t>
      </w:r>
    </w:p>
    <w:p w:rsidR="001C1E8B" w:rsidRPr="005B22AB" w:rsidRDefault="001C1E8B" w:rsidP="005B22AB">
      <w:pPr>
        <w:spacing w:line="240" w:lineRule="auto"/>
        <w:ind w:left="-2" w:firstLineChars="0" w:firstLine="709"/>
        <w:jc w:val="center"/>
        <w:rPr>
          <w:sz w:val="24"/>
          <w:szCs w:val="24"/>
        </w:rPr>
      </w:pP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:rsidRPr="005B22AB" w:rsidTr="00E467E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Pr="005B22AB">
              <w:rPr>
                <w:b/>
                <w:color w:val="000000"/>
                <w:sz w:val="24"/>
                <w:szCs w:val="24"/>
              </w:rPr>
              <w:t>Внеурочная деятельность</w:t>
            </w:r>
          </w:p>
        </w:tc>
      </w:tr>
      <w:tr w:rsidR="001C1E8B" w:rsidRPr="005B22AB" w:rsidTr="00E467E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jc w:val="center"/>
              <w:rPr>
                <w:sz w:val="24"/>
                <w:szCs w:val="24"/>
              </w:rPr>
            </w:pPr>
            <w:r w:rsidRPr="005B22AB">
              <w:rPr>
                <w:b/>
                <w:color w:val="000000"/>
                <w:sz w:val="24"/>
                <w:szCs w:val="24"/>
              </w:rPr>
              <w:t>Этап 1</w:t>
            </w:r>
            <w:r w:rsidR="00630E1E" w:rsidRPr="005B22AB">
              <w:rPr>
                <w:b/>
                <w:color w:val="000000"/>
                <w:sz w:val="24"/>
                <w:szCs w:val="24"/>
              </w:rPr>
              <w:t>. Организационный</w:t>
            </w:r>
          </w:p>
        </w:tc>
      </w:tr>
      <w:tr w:rsidR="001C1E8B" w:rsidRPr="005B22AB" w:rsidTr="00E467E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jc w:val="center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jc w:val="center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jc w:val="center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27665E" w:rsidRPr="005B22AB" w:rsidTr="00E467E4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65E" w:rsidRPr="005B22AB" w:rsidRDefault="0027665E" w:rsidP="005B22AB">
            <w:pPr>
              <w:spacing w:line="240" w:lineRule="auto"/>
              <w:ind w:left="-2" w:firstLineChars="0" w:firstLine="709"/>
              <w:rPr>
                <w:color w:val="000000"/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65E" w:rsidRPr="005B22AB" w:rsidRDefault="0027665E" w:rsidP="00D31ED9">
            <w:pPr>
              <w:shd w:val="clear" w:color="auto" w:fill="FFFFFF"/>
              <w:suppressAutoHyphens w:val="0"/>
              <w:spacing w:after="30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color w:val="000000"/>
                <w:position w:val="0"/>
                <w:sz w:val="24"/>
                <w:szCs w:val="24"/>
              </w:rPr>
            </w:pPr>
            <w:r w:rsidRPr="005B22AB">
              <w:rPr>
                <w:color w:val="000000"/>
                <w:position w:val="0"/>
                <w:sz w:val="24"/>
                <w:szCs w:val="24"/>
              </w:rPr>
              <w:t>Организация направленного вниман</w:t>
            </w:r>
            <w:r w:rsidR="00276856" w:rsidRPr="005B22AB">
              <w:rPr>
                <w:color w:val="000000"/>
                <w:position w:val="0"/>
                <w:sz w:val="24"/>
                <w:szCs w:val="24"/>
              </w:rPr>
              <w:t>ия на начало урока. Приветствие.</w:t>
            </w:r>
          </w:p>
          <w:p w:rsidR="0027665E" w:rsidRPr="005B22AB" w:rsidRDefault="0027665E" w:rsidP="005B22AB">
            <w:pPr>
              <w:shd w:val="clear" w:color="auto" w:fill="FFFFFF"/>
              <w:suppressAutoHyphens w:val="0"/>
              <w:spacing w:after="300" w:line="240" w:lineRule="auto"/>
              <w:ind w:leftChars="0" w:left="0" w:firstLineChars="0" w:firstLine="709"/>
              <w:jc w:val="center"/>
              <w:textDirection w:val="lrTb"/>
              <w:textAlignment w:val="auto"/>
              <w:outlineLvl w:val="9"/>
              <w:rPr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65E" w:rsidRPr="005B22AB" w:rsidRDefault="00276856" w:rsidP="00D31ED9">
            <w:pPr>
              <w:spacing w:line="240" w:lineRule="auto"/>
              <w:ind w:left="-2" w:firstLineChars="0" w:firstLine="0"/>
              <w:rPr>
                <w:color w:val="000000"/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</w:rPr>
              <w:lastRenderedPageBreak/>
              <w:t>Положительный настрой на занятие.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65E" w:rsidRPr="005B22AB" w:rsidRDefault="0027665E" w:rsidP="005B22AB">
            <w:pPr>
              <w:spacing w:line="240" w:lineRule="auto"/>
              <w:ind w:left="-2" w:firstLineChars="0" w:firstLine="70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665E" w:rsidRPr="005B22AB" w:rsidTr="00E467E4">
        <w:trPr>
          <w:trHeight w:val="244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65E" w:rsidRPr="005B22AB" w:rsidRDefault="00276856" w:rsidP="005B22AB">
            <w:pPr>
              <w:spacing w:line="240" w:lineRule="auto"/>
              <w:ind w:left="-2" w:firstLineChars="0" w:firstLine="709"/>
              <w:jc w:val="center"/>
              <w:rPr>
                <w:color w:val="000000"/>
                <w:sz w:val="24"/>
                <w:szCs w:val="24"/>
              </w:rPr>
            </w:pPr>
            <w:r w:rsidRPr="005B22AB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Этап 2</w:t>
            </w:r>
            <w:r w:rsidR="0004252E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B22AB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Постановка темы и цели занятия</w:t>
            </w:r>
          </w:p>
        </w:tc>
      </w:tr>
      <w:tr w:rsidR="001C1E8B" w:rsidRPr="005B22AB" w:rsidTr="00E467E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5B22AB" w:rsidRDefault="001C1E8B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6" w:rsidRPr="005B22AB" w:rsidRDefault="00276856" w:rsidP="00D31ED9">
            <w:pPr>
              <w:spacing w:line="240" w:lineRule="auto"/>
              <w:ind w:leftChars="0" w:left="0" w:firstLineChars="0" w:firstLine="0"/>
              <w:rPr>
                <w:rFonts w:eastAsiaTheme="minorEastAsia"/>
                <w:color w:val="000000" w:themeColor="dark1"/>
                <w:sz w:val="24"/>
                <w:szCs w:val="24"/>
              </w:rPr>
            </w:pPr>
            <w:r w:rsidRPr="005B22AB">
              <w:rPr>
                <w:rFonts w:eastAsiaTheme="minorEastAsia"/>
                <w:color w:val="000000" w:themeColor="dark1"/>
                <w:sz w:val="24"/>
                <w:szCs w:val="24"/>
              </w:rPr>
              <w:t>Организует работу над определением темы урока. Предлагает  послушать рассказ и предположить, о чём пойдет речь на уроке.</w:t>
            </w:r>
          </w:p>
          <w:p w:rsidR="00276856" w:rsidRPr="00D31ED9" w:rsidRDefault="00276856" w:rsidP="00D31ED9">
            <w:pPr>
              <w:spacing w:line="240" w:lineRule="auto"/>
              <w:ind w:leftChars="0" w:left="0" w:firstLineChars="0" w:hanging="2"/>
              <w:rPr>
                <w:sz w:val="24"/>
                <w:szCs w:val="24"/>
              </w:rPr>
            </w:pPr>
            <w:proofErr w:type="spellStart"/>
            <w:r w:rsidRPr="00D31ED9">
              <w:rPr>
                <w:sz w:val="24"/>
                <w:szCs w:val="24"/>
              </w:rPr>
              <w:t>Е.Пермяк</w:t>
            </w:r>
            <w:proofErr w:type="spellEnd"/>
            <w:r w:rsidRPr="00D31ED9">
              <w:rPr>
                <w:sz w:val="24"/>
                <w:szCs w:val="24"/>
              </w:rPr>
              <w:t xml:space="preserve"> </w:t>
            </w:r>
            <w:r w:rsidR="005F0646">
              <w:rPr>
                <w:sz w:val="24"/>
                <w:szCs w:val="24"/>
              </w:rPr>
              <w:t xml:space="preserve">Рассказ </w:t>
            </w:r>
            <w:r w:rsidRPr="00D31ED9">
              <w:rPr>
                <w:sz w:val="24"/>
                <w:szCs w:val="24"/>
              </w:rPr>
              <w:t>«Для чего руки нужны».</w:t>
            </w:r>
          </w:p>
          <w:p w:rsidR="005F0646" w:rsidRPr="005F0646" w:rsidRDefault="00C54CDC" w:rsidP="005F0646">
            <w:pPr>
              <w:suppressAutoHyphens w:val="0"/>
              <w:spacing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color w:val="000000" w:themeColor="text1"/>
                <w:sz w:val="24"/>
                <w:szCs w:val="24"/>
                <w:u w:val="single"/>
              </w:rPr>
            </w:pPr>
            <w:hyperlink r:id="rId10" w:history="1">
              <w:r w:rsidR="005F0646" w:rsidRPr="00E97F4B">
                <w:rPr>
                  <w:rStyle w:val="a8"/>
                  <w:sz w:val="24"/>
                  <w:szCs w:val="24"/>
                </w:rPr>
                <w:t>https://yandex.ru/video/preview/16009170379298992886</w:t>
              </w:r>
            </w:hyperlink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6856" w:rsidRPr="005B22AB" w:rsidRDefault="00276856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Учащиеся слушают рассказ, высказывают свои предположения по поводу темы урока.</w:t>
            </w:r>
          </w:p>
          <w:p w:rsidR="0064495D" w:rsidRPr="005B22AB" w:rsidRDefault="0064495D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64495D" w:rsidRPr="005B22AB" w:rsidRDefault="0064495D" w:rsidP="005B22AB">
            <w:pPr>
              <w:suppressAutoHyphens w:val="0"/>
              <w:spacing w:after="240" w:line="240" w:lineRule="auto"/>
              <w:ind w:leftChars="0" w:left="0" w:firstLineChars="0" w:firstLine="709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95D" w:rsidRPr="005B22AB" w:rsidRDefault="0064495D" w:rsidP="00D31ED9">
            <w:pPr>
              <w:spacing w:after="240"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Развивается умение слушать литературное произведение,</w:t>
            </w:r>
            <w:r w:rsidR="00BC2FCA" w:rsidRPr="005B22AB">
              <w:rPr>
                <w:sz w:val="24"/>
                <w:szCs w:val="24"/>
              </w:rPr>
              <w:t xml:space="preserve"> </w:t>
            </w:r>
            <w:r w:rsidRPr="005B22AB">
              <w:rPr>
                <w:sz w:val="24"/>
                <w:szCs w:val="24"/>
              </w:rPr>
              <w:t>воспринимать,</w:t>
            </w:r>
            <w:r w:rsidR="00BC2FCA" w:rsidRPr="005B22AB">
              <w:rPr>
                <w:sz w:val="24"/>
                <w:szCs w:val="24"/>
              </w:rPr>
              <w:t xml:space="preserve"> </w:t>
            </w:r>
            <w:r w:rsidRPr="005B22AB">
              <w:rPr>
                <w:sz w:val="24"/>
                <w:szCs w:val="24"/>
              </w:rPr>
              <w:t>анализировать,</w:t>
            </w:r>
            <w:r w:rsidR="00BC2FCA" w:rsidRPr="005B22AB">
              <w:rPr>
                <w:sz w:val="24"/>
                <w:szCs w:val="24"/>
              </w:rPr>
              <w:t xml:space="preserve"> </w:t>
            </w:r>
            <w:r w:rsidRPr="005B22AB">
              <w:rPr>
                <w:sz w:val="24"/>
                <w:szCs w:val="24"/>
              </w:rPr>
              <w:t>синтезировать.</w:t>
            </w:r>
            <w:r w:rsidR="00BC2FCA" w:rsidRPr="005B22AB">
              <w:rPr>
                <w:sz w:val="24"/>
                <w:szCs w:val="24"/>
              </w:rPr>
              <w:t xml:space="preserve"> </w:t>
            </w:r>
            <w:r w:rsidRPr="005B22AB">
              <w:rPr>
                <w:sz w:val="24"/>
                <w:szCs w:val="24"/>
              </w:rPr>
              <w:t>Строить монологическое высказывание.</w:t>
            </w:r>
          </w:p>
          <w:p w:rsidR="001C1E8B" w:rsidRPr="005B22AB" w:rsidRDefault="001C1E8B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64495D" w:rsidRPr="005B22AB" w:rsidRDefault="0064495D" w:rsidP="005B22AB">
            <w:pPr>
              <w:spacing w:before="240" w:after="240" w:line="240" w:lineRule="auto"/>
              <w:ind w:leftChars="0" w:left="0" w:firstLineChars="0" w:firstLine="709"/>
              <w:rPr>
                <w:sz w:val="24"/>
                <w:szCs w:val="24"/>
              </w:rPr>
            </w:pPr>
          </w:p>
        </w:tc>
      </w:tr>
      <w:tr w:rsidR="00D52EE1" w:rsidRPr="005B22AB" w:rsidTr="00E467E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D31ED9" w:rsidRDefault="0027665E" w:rsidP="005F0646">
            <w:pPr>
              <w:spacing w:line="240" w:lineRule="auto"/>
              <w:ind w:left="-2" w:firstLineChars="0" w:firstLine="2"/>
              <w:jc w:val="center"/>
              <w:rPr>
                <w:b/>
                <w:sz w:val="24"/>
                <w:szCs w:val="24"/>
              </w:rPr>
            </w:pPr>
            <w:r w:rsidRPr="005B22AB">
              <w:rPr>
                <w:b/>
                <w:sz w:val="24"/>
                <w:szCs w:val="24"/>
              </w:rPr>
              <w:t>Этап 3</w:t>
            </w:r>
            <w:r w:rsidR="0004252E">
              <w:rPr>
                <w:b/>
                <w:sz w:val="24"/>
                <w:szCs w:val="24"/>
              </w:rPr>
              <w:t>.</w:t>
            </w:r>
            <w:r w:rsidR="005F0646">
              <w:rPr>
                <w:b/>
                <w:sz w:val="24"/>
                <w:szCs w:val="24"/>
              </w:rPr>
              <w:t>Основной</w:t>
            </w:r>
          </w:p>
        </w:tc>
      </w:tr>
      <w:tr w:rsidR="00D52EE1" w:rsidRPr="005B22AB" w:rsidTr="00E467E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5B22AB" w:rsidRDefault="00D52EE1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04252E" w:rsidRDefault="00D52EE1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b/>
                <w:sz w:val="24"/>
                <w:szCs w:val="24"/>
              </w:rPr>
            </w:pPr>
            <w:r w:rsidRPr="0004252E">
              <w:rPr>
                <w:b/>
                <w:sz w:val="24"/>
                <w:szCs w:val="24"/>
              </w:rPr>
              <w:t xml:space="preserve">Приём «Корзина идей» </w:t>
            </w:r>
          </w:p>
          <w:p w:rsidR="00D52EE1" w:rsidRPr="005B22AB" w:rsidRDefault="001B2B5A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 xml:space="preserve">Организует работу в группах. </w:t>
            </w:r>
            <w:r w:rsidR="001E3BB0" w:rsidRPr="005B22AB">
              <w:rPr>
                <w:sz w:val="24"/>
                <w:szCs w:val="24"/>
              </w:rPr>
              <w:t xml:space="preserve">Предлагает </w:t>
            </w:r>
            <w:r w:rsidR="00D52EE1" w:rsidRPr="005B22AB">
              <w:rPr>
                <w:sz w:val="24"/>
                <w:szCs w:val="24"/>
              </w:rPr>
              <w:t xml:space="preserve"> записать слова на листочках,</w:t>
            </w:r>
            <w:r w:rsidR="00BC2FCA" w:rsidRPr="005B22AB">
              <w:rPr>
                <w:sz w:val="24"/>
                <w:szCs w:val="24"/>
              </w:rPr>
              <w:t xml:space="preserve"> </w:t>
            </w:r>
            <w:r w:rsidR="00D52EE1" w:rsidRPr="005B22AB">
              <w:rPr>
                <w:sz w:val="24"/>
                <w:szCs w:val="24"/>
              </w:rPr>
              <w:t>которые будут ответом на вопрос: “ Что такое труд?» и опустить их в корзинку.</w:t>
            </w:r>
          </w:p>
          <w:p w:rsidR="001B2B5A" w:rsidRPr="005B22AB" w:rsidRDefault="001E3BB0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 xml:space="preserve">Организует работу со словарём </w:t>
            </w:r>
            <w:proofErr w:type="spellStart"/>
            <w:r w:rsidR="00770D07" w:rsidRPr="005B22AB">
              <w:rPr>
                <w:sz w:val="24"/>
                <w:szCs w:val="24"/>
              </w:rPr>
              <w:t>С.И.Ожегова</w:t>
            </w:r>
            <w:proofErr w:type="spellEnd"/>
          </w:p>
          <w:p w:rsidR="002B31FB" w:rsidRPr="0004252E" w:rsidRDefault="00F529C9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b/>
                <w:sz w:val="24"/>
                <w:szCs w:val="24"/>
              </w:rPr>
            </w:pPr>
            <w:r w:rsidRPr="0004252E">
              <w:rPr>
                <w:b/>
                <w:sz w:val="24"/>
                <w:szCs w:val="24"/>
              </w:rPr>
              <w:t>Составление кластера.</w:t>
            </w:r>
            <w:r w:rsidR="0004252E">
              <w:rPr>
                <w:b/>
                <w:sz w:val="24"/>
                <w:szCs w:val="24"/>
              </w:rPr>
              <w:t xml:space="preserve"> (</w:t>
            </w:r>
            <w:r w:rsidR="002B31FB" w:rsidRPr="0004252E">
              <w:rPr>
                <w:i/>
                <w:sz w:val="24"/>
                <w:szCs w:val="24"/>
              </w:rPr>
              <w:t>Приложение № 1</w:t>
            </w:r>
            <w:r w:rsidR="0004252E">
              <w:rPr>
                <w:i/>
                <w:sz w:val="24"/>
                <w:szCs w:val="24"/>
              </w:rPr>
              <w:t>)</w:t>
            </w:r>
          </w:p>
          <w:p w:rsidR="00F529C9" w:rsidRPr="005B22AB" w:rsidRDefault="00F529C9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Организует работу по составлению кластера.</w:t>
            </w:r>
          </w:p>
          <w:p w:rsidR="00755BB4" w:rsidRPr="005B22AB" w:rsidRDefault="00755BB4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lastRenderedPageBreak/>
              <w:t>Проводит физкультминутку.</w:t>
            </w:r>
          </w:p>
          <w:p w:rsidR="0004252E" w:rsidRDefault="003A5246" w:rsidP="00D31ED9">
            <w:pPr>
              <w:suppressAutoHyphens w:val="0"/>
              <w:spacing w:before="240" w:after="240" w:line="240" w:lineRule="auto"/>
              <w:ind w:leftChars="0" w:left="1" w:firstLineChars="0" w:firstLine="0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Предлагает выполнить задания на рабочих листах.</w:t>
            </w:r>
          </w:p>
          <w:p w:rsidR="00F529C9" w:rsidRPr="0004252E" w:rsidRDefault="0004252E" w:rsidP="00D31ED9">
            <w:pPr>
              <w:suppressAutoHyphens w:val="0"/>
              <w:spacing w:before="240" w:after="24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i/>
                <w:sz w:val="24"/>
                <w:szCs w:val="24"/>
              </w:rPr>
            </w:pPr>
            <w:r w:rsidRPr="0004252E">
              <w:rPr>
                <w:i/>
                <w:sz w:val="24"/>
                <w:szCs w:val="24"/>
              </w:rPr>
              <w:t>(</w:t>
            </w:r>
            <w:r w:rsidR="00F52516" w:rsidRPr="0004252E">
              <w:rPr>
                <w:i/>
                <w:sz w:val="24"/>
                <w:szCs w:val="24"/>
              </w:rPr>
              <w:t>Приложение №</w:t>
            </w:r>
            <w:r w:rsidR="002B31FB" w:rsidRPr="0004252E">
              <w:rPr>
                <w:i/>
                <w:sz w:val="24"/>
                <w:szCs w:val="24"/>
              </w:rPr>
              <w:t xml:space="preserve"> 2</w:t>
            </w:r>
            <w:r w:rsidRPr="0004252E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5B22AB" w:rsidRDefault="00D52EE1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E3BB0" w:rsidRPr="005B22AB" w:rsidRDefault="001B2B5A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Работают в группах.</w:t>
            </w:r>
          </w:p>
          <w:p w:rsidR="00BC2FCA" w:rsidRPr="005B22AB" w:rsidRDefault="00770D07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Записывают ответы на листочках и опускают в корзинку.</w:t>
            </w:r>
          </w:p>
          <w:p w:rsidR="00BC2FCA" w:rsidRPr="005B22AB" w:rsidRDefault="00BC2FC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BC2FCA" w:rsidRPr="005B22AB" w:rsidRDefault="00BC2FCA" w:rsidP="0004252E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BC2FCA" w:rsidRPr="005B22AB" w:rsidRDefault="001B2B5A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Зачитываю</w:t>
            </w:r>
            <w:r w:rsidR="001E3BB0" w:rsidRPr="005B22AB">
              <w:rPr>
                <w:sz w:val="24"/>
                <w:szCs w:val="24"/>
              </w:rPr>
              <w:t xml:space="preserve">т определения. </w:t>
            </w:r>
          </w:p>
          <w:p w:rsidR="001E3BB0" w:rsidRPr="005B22AB" w:rsidRDefault="001E3BB0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BC2FCA" w:rsidRPr="005B22AB" w:rsidRDefault="00BC2FC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D52EE1" w:rsidRPr="005B22AB" w:rsidRDefault="00F529C9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Участвуют в создании кластера.</w:t>
            </w:r>
          </w:p>
          <w:p w:rsidR="003A5246" w:rsidRPr="005B22AB" w:rsidRDefault="003A5246" w:rsidP="005B22AB">
            <w:pPr>
              <w:spacing w:line="240" w:lineRule="auto"/>
              <w:ind w:leftChars="0" w:left="0" w:firstLineChars="0" w:firstLine="709"/>
              <w:rPr>
                <w:sz w:val="24"/>
                <w:szCs w:val="24"/>
              </w:rPr>
            </w:pPr>
          </w:p>
          <w:p w:rsidR="00755BB4" w:rsidRPr="005B22AB" w:rsidRDefault="00755BB4" w:rsidP="0004252E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D31ED9" w:rsidRDefault="00D31ED9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D31ED9" w:rsidRDefault="00D31ED9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755BB4" w:rsidRPr="005B22AB" w:rsidRDefault="00755BB4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Выполняют физкультминутку.</w:t>
            </w:r>
          </w:p>
          <w:p w:rsidR="00755BB4" w:rsidRPr="005B22AB" w:rsidRDefault="00755BB4" w:rsidP="005B22AB">
            <w:pPr>
              <w:spacing w:line="240" w:lineRule="auto"/>
              <w:ind w:leftChars="0" w:left="0" w:firstLineChars="0" w:firstLine="709"/>
              <w:rPr>
                <w:sz w:val="24"/>
                <w:szCs w:val="24"/>
              </w:rPr>
            </w:pPr>
          </w:p>
          <w:p w:rsidR="003A5246" w:rsidRPr="005B22AB" w:rsidRDefault="003A5246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Выполняют задания на рабочих листах.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5B22AB" w:rsidRDefault="00D52EE1" w:rsidP="005B22AB">
            <w:pPr>
              <w:spacing w:line="240" w:lineRule="auto"/>
              <w:ind w:leftChars="0" w:left="0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Развиваетс</w:t>
            </w:r>
            <w:r w:rsidR="00D31ED9">
              <w:rPr>
                <w:sz w:val="24"/>
                <w:szCs w:val="24"/>
              </w:rPr>
              <w:t>я умение работать коллективно (</w:t>
            </w:r>
            <w:r w:rsidRPr="005B22AB">
              <w:rPr>
                <w:sz w:val="24"/>
                <w:szCs w:val="24"/>
              </w:rPr>
              <w:t>высказывать своё мнение, слушать других и приходить к общему решению)</w:t>
            </w:r>
          </w:p>
          <w:p w:rsidR="001B2B5A" w:rsidRPr="005B22AB" w:rsidRDefault="001B2B5A" w:rsidP="005B22AB">
            <w:pPr>
              <w:spacing w:line="240" w:lineRule="auto"/>
              <w:ind w:leftChars="0" w:left="0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Развивается умение рассуждать и объяснять свою точку зрения.</w:t>
            </w: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1B2B5A" w:rsidRPr="005B22AB" w:rsidRDefault="001B2B5A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Развивается умение работать со словарём.</w:t>
            </w:r>
            <w:r w:rsidR="00F529C9" w:rsidRPr="005B22AB">
              <w:rPr>
                <w:sz w:val="24"/>
                <w:szCs w:val="24"/>
              </w:rPr>
              <w:t xml:space="preserve"> Формируется понятие «труд».</w:t>
            </w:r>
          </w:p>
          <w:p w:rsidR="001B2B5A" w:rsidRPr="005B22AB" w:rsidRDefault="001B2B5A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F529C9" w:rsidRPr="005B22AB" w:rsidRDefault="00F529C9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F529C9" w:rsidRPr="005B22AB" w:rsidRDefault="00F529C9" w:rsidP="00D31ED9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Осознание значения труда в жизни человека.</w:t>
            </w:r>
          </w:p>
          <w:p w:rsidR="003A5246" w:rsidRPr="005B22AB" w:rsidRDefault="003A5246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3A5246" w:rsidRPr="005B22AB" w:rsidRDefault="003A5246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3A5246" w:rsidRDefault="003A5246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04252E" w:rsidRDefault="0004252E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04252E" w:rsidRDefault="0004252E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04252E" w:rsidRDefault="0004252E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D31ED9" w:rsidRPr="005B22AB" w:rsidRDefault="00D31ED9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  <w:p w:rsidR="00D31ED9" w:rsidRDefault="00D31ED9" w:rsidP="0004252E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</w:p>
          <w:p w:rsidR="003A5246" w:rsidRPr="005B22AB" w:rsidRDefault="003A5246" w:rsidP="0004252E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 xml:space="preserve">Закрепляется понятие «доход». Учатся выбирать экономически правильные решения. </w:t>
            </w:r>
          </w:p>
        </w:tc>
      </w:tr>
      <w:tr w:rsidR="003A5246" w:rsidRPr="005B22AB" w:rsidTr="00E467E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5246" w:rsidRPr="0004252E" w:rsidRDefault="003A5246" w:rsidP="005F0646">
            <w:pPr>
              <w:spacing w:line="240" w:lineRule="auto"/>
              <w:ind w:leftChars="0" w:left="0" w:firstLineChars="0" w:firstLine="0"/>
              <w:jc w:val="center"/>
              <w:rPr>
                <w:b/>
                <w:sz w:val="24"/>
                <w:szCs w:val="24"/>
              </w:rPr>
            </w:pPr>
            <w:r w:rsidRPr="0004252E">
              <w:rPr>
                <w:b/>
                <w:sz w:val="24"/>
                <w:szCs w:val="24"/>
              </w:rPr>
              <w:lastRenderedPageBreak/>
              <w:t>Этап 4</w:t>
            </w:r>
            <w:r w:rsidR="0004252E">
              <w:rPr>
                <w:b/>
                <w:sz w:val="24"/>
                <w:szCs w:val="24"/>
              </w:rPr>
              <w:t>.</w:t>
            </w:r>
            <w:r w:rsidR="00680DC8" w:rsidRPr="0004252E">
              <w:rPr>
                <w:b/>
                <w:sz w:val="24"/>
                <w:szCs w:val="24"/>
              </w:rPr>
              <w:t>Подведение итогов</w:t>
            </w:r>
          </w:p>
        </w:tc>
      </w:tr>
      <w:tr w:rsidR="00D52EE1" w:rsidRPr="005B22AB" w:rsidTr="00E467E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5B22AB" w:rsidRDefault="00D52EE1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0DC8" w:rsidRPr="005B22AB" w:rsidRDefault="00680DC8" w:rsidP="00D31ED9">
            <w:pPr>
              <w:spacing w:line="240" w:lineRule="auto"/>
              <w:ind w:left="-2" w:firstLineChars="0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Подводит к выводу занятия.</w:t>
            </w:r>
          </w:p>
          <w:p w:rsidR="00A36062" w:rsidRPr="005B22AB" w:rsidRDefault="00A36062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5B22AB" w:rsidRDefault="00680DC8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Под руководством учителя делают вывод занятия.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EE1" w:rsidRPr="005B22AB" w:rsidRDefault="00680DC8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>Приходят к выводу, что своим трудом можно заработать деньги на приобретение необходимых товаров. Основной труд ученика</w:t>
            </w:r>
            <w:r w:rsidR="00D31ED9">
              <w:rPr>
                <w:sz w:val="24"/>
                <w:szCs w:val="24"/>
              </w:rPr>
              <w:t xml:space="preserve"> </w:t>
            </w:r>
            <w:r w:rsidRPr="005B22AB">
              <w:rPr>
                <w:sz w:val="24"/>
                <w:szCs w:val="24"/>
              </w:rPr>
              <w:t>-</w:t>
            </w:r>
            <w:r w:rsidR="00D31ED9">
              <w:rPr>
                <w:sz w:val="24"/>
                <w:szCs w:val="24"/>
              </w:rPr>
              <w:t xml:space="preserve"> </w:t>
            </w:r>
            <w:r w:rsidRPr="005B22AB">
              <w:rPr>
                <w:sz w:val="24"/>
                <w:szCs w:val="24"/>
              </w:rPr>
              <w:t>учёба.</w:t>
            </w:r>
          </w:p>
        </w:tc>
      </w:tr>
      <w:tr w:rsidR="00680DC8" w:rsidRPr="005B22AB" w:rsidTr="00E467E4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0DC8" w:rsidRPr="0004252E" w:rsidRDefault="0004252E" w:rsidP="005F0646">
            <w:pPr>
              <w:spacing w:line="240" w:lineRule="auto"/>
              <w:ind w:left="-2" w:firstLineChars="0" w:firstLine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Этап 5.</w:t>
            </w:r>
            <w:r w:rsidR="00680DC8" w:rsidRPr="0004252E">
              <w:rPr>
                <w:b/>
                <w:sz w:val="24"/>
                <w:szCs w:val="24"/>
              </w:rPr>
              <w:t>Рефлексия</w:t>
            </w:r>
          </w:p>
        </w:tc>
      </w:tr>
      <w:tr w:rsidR="00680DC8" w:rsidRPr="005B22AB" w:rsidTr="00E467E4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0DC8" w:rsidRPr="005B22AB" w:rsidRDefault="00680DC8" w:rsidP="005B22AB">
            <w:pPr>
              <w:spacing w:line="240" w:lineRule="auto"/>
              <w:ind w:left="-2" w:firstLineChars="0" w:firstLine="709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0DC8" w:rsidRPr="0004252E" w:rsidRDefault="00680DC8" w:rsidP="00D31ED9">
            <w:pPr>
              <w:spacing w:line="240" w:lineRule="auto"/>
              <w:ind w:leftChars="0" w:left="0" w:firstLineChars="0" w:firstLine="0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4252E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Кубик </w:t>
            </w:r>
            <w:proofErr w:type="spellStart"/>
            <w:r w:rsidRPr="0004252E">
              <w:rPr>
                <w:b/>
                <w:color w:val="000000"/>
                <w:sz w:val="24"/>
                <w:szCs w:val="24"/>
                <w:shd w:val="clear" w:color="auto" w:fill="FFFFFF"/>
              </w:rPr>
              <w:t>Блума</w:t>
            </w:r>
            <w:proofErr w:type="spellEnd"/>
          </w:p>
          <w:p w:rsidR="00680DC8" w:rsidRPr="005B22AB" w:rsidRDefault="00680DC8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Предлагает детям встать в круг, бросая кубик, поделиться впечатлениями о занятии.</w:t>
            </w:r>
            <w:r w:rsidRPr="005B22AB">
              <w:rPr>
                <w:color w:val="000000"/>
                <w:sz w:val="24"/>
                <w:szCs w:val="24"/>
              </w:rPr>
              <w:br/>
            </w:r>
            <w:r w:rsidRPr="005B22AB">
              <w:rPr>
                <w:color w:val="000000"/>
                <w:sz w:val="24"/>
                <w:szCs w:val="24"/>
              </w:rPr>
              <w:br/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0DC8" w:rsidRPr="005B22AB" w:rsidRDefault="00680DC8" w:rsidP="00D31ED9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sz w:val="24"/>
                <w:szCs w:val="24"/>
              </w:rPr>
              <w:t xml:space="preserve">Бросают кубик, продолжая фразы: </w:t>
            </w:r>
          </w:p>
          <w:p w:rsidR="00680DC8" w:rsidRPr="005B22AB" w:rsidRDefault="00680DC8" w:rsidP="005B22AB">
            <w:pPr>
              <w:spacing w:line="240" w:lineRule="auto"/>
              <w:ind w:left="-2" w:firstLineChars="0" w:firstLine="0"/>
              <w:rPr>
                <w:sz w:val="24"/>
                <w:szCs w:val="24"/>
              </w:rPr>
            </w:pP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— Я понял…</w:t>
            </w:r>
            <w:r w:rsidRPr="005B22AB">
              <w:rPr>
                <w:color w:val="000000"/>
                <w:sz w:val="24"/>
                <w:szCs w:val="24"/>
              </w:rPr>
              <w:br/>
            </w: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— Меня удивило…</w:t>
            </w:r>
            <w:r w:rsidRPr="005B22AB">
              <w:rPr>
                <w:color w:val="000000"/>
                <w:sz w:val="24"/>
                <w:szCs w:val="24"/>
              </w:rPr>
              <w:br/>
            </w: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— Я почувствовал…</w:t>
            </w:r>
            <w:r w:rsidRPr="005B22AB">
              <w:rPr>
                <w:color w:val="000000"/>
                <w:sz w:val="24"/>
                <w:szCs w:val="24"/>
              </w:rPr>
              <w:br/>
            </w: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— Мне очень понравилось…</w:t>
            </w:r>
            <w:r w:rsidRPr="005B22AB">
              <w:rPr>
                <w:color w:val="000000"/>
                <w:sz w:val="24"/>
                <w:szCs w:val="24"/>
              </w:rPr>
              <w:br/>
            </w:r>
            <w:r w:rsidRPr="005B22AB">
              <w:rPr>
                <w:color w:val="000000"/>
                <w:sz w:val="24"/>
                <w:szCs w:val="24"/>
                <w:shd w:val="clear" w:color="auto" w:fill="FFFFFF"/>
              </w:rPr>
              <w:t>— Я хочу посоветовать своим друзьям…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0DC8" w:rsidRPr="005B22AB" w:rsidRDefault="00680DC8" w:rsidP="00C54CDC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bookmarkStart w:id="1" w:name="_GoBack"/>
            <w:bookmarkEnd w:id="1"/>
            <w:r w:rsidRPr="005B22AB">
              <w:rPr>
                <w:sz w:val="24"/>
                <w:szCs w:val="24"/>
              </w:rPr>
              <w:t>Развивается умение формулировать и высказывать свою мысль.</w:t>
            </w:r>
          </w:p>
        </w:tc>
      </w:tr>
    </w:tbl>
    <w:p w:rsidR="001C1E8B" w:rsidRPr="005B22AB" w:rsidRDefault="001C1E8B" w:rsidP="005B22AB">
      <w:pPr>
        <w:spacing w:line="240" w:lineRule="auto"/>
        <w:ind w:left="-2" w:firstLineChars="0" w:firstLine="709"/>
        <w:rPr>
          <w:sz w:val="24"/>
          <w:szCs w:val="24"/>
        </w:rPr>
      </w:pPr>
    </w:p>
    <w:p w:rsidR="005B22AB" w:rsidRDefault="0004252E" w:rsidP="0027665E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Заключение </w:t>
      </w:r>
    </w:p>
    <w:p w:rsidR="005B22AB" w:rsidRDefault="005B22AB" w:rsidP="0027665E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5B22AB" w:rsidRPr="00D02AF1" w:rsidRDefault="0004252E" w:rsidP="0027665E">
      <w:pPr>
        <w:spacing w:line="240" w:lineRule="auto"/>
        <w:ind w:leftChars="0" w:left="0" w:firstLineChars="0" w:firstLine="0"/>
        <w:rPr>
          <w:b/>
          <w:color w:val="000000"/>
          <w:sz w:val="26"/>
          <w:szCs w:val="26"/>
        </w:rPr>
      </w:pPr>
      <w:r w:rsidRPr="00D02AF1">
        <w:rPr>
          <w:color w:val="000000"/>
          <w:sz w:val="26"/>
          <w:szCs w:val="26"/>
          <w:shd w:val="clear" w:color="auto" w:fill="FFFFFF"/>
        </w:rPr>
        <w:t>Труд - это целесообразная и полезная деятельность, требующая умственного и физического напряжения. Он играет главную роль в обществе, поскольку множество материальных вещей, потребляемых людьми, являются результатом труда других людей. Также труд является важным фактором в жизни каждого человека, помогая обеспечить достойный уровень жизни себе и своей семье.</w:t>
      </w:r>
    </w:p>
    <w:p w:rsidR="005B22AB" w:rsidRDefault="005B22AB">
      <w:pPr>
        <w:suppressAutoHyphens w:val="0"/>
        <w:spacing w:line="259" w:lineRule="auto"/>
        <w:ind w:leftChars="0" w:left="0" w:firstLineChars="0"/>
        <w:textDirection w:val="lrTb"/>
        <w:textAlignment w:val="auto"/>
        <w:outlineLvl w:val="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2B31FB" w:rsidRDefault="005B22AB" w:rsidP="005B22AB">
      <w:pPr>
        <w:spacing w:line="240" w:lineRule="auto"/>
        <w:ind w:left="1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Список использованных источников</w:t>
      </w:r>
    </w:p>
    <w:p w:rsidR="002B31FB" w:rsidRDefault="002B31F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B31FB" w:rsidRPr="00927CA8" w:rsidRDefault="00B225F4" w:rsidP="00927CA8">
      <w:pPr>
        <w:spacing w:line="240" w:lineRule="auto"/>
        <w:ind w:left="1" w:hanging="3"/>
        <w:rPr>
          <w:b/>
          <w:color w:val="000000"/>
          <w:sz w:val="28"/>
          <w:szCs w:val="28"/>
        </w:rPr>
      </w:pPr>
      <w:r w:rsidRPr="00927CA8">
        <w:rPr>
          <w:sz w:val="28"/>
          <w:szCs w:val="28"/>
        </w:rPr>
        <w:t>1.</w:t>
      </w:r>
      <w:r w:rsidR="00D02AF1" w:rsidRPr="00927CA8">
        <w:rPr>
          <w:sz w:val="28"/>
          <w:szCs w:val="28"/>
        </w:rPr>
        <w:t xml:space="preserve">Видеоролик </w:t>
      </w:r>
      <w:proofErr w:type="spellStart"/>
      <w:r w:rsidR="00D02AF1" w:rsidRPr="00927CA8">
        <w:rPr>
          <w:sz w:val="28"/>
          <w:szCs w:val="28"/>
        </w:rPr>
        <w:t>Е.Пермяк</w:t>
      </w:r>
      <w:proofErr w:type="spellEnd"/>
      <w:r w:rsidR="00927CA8">
        <w:rPr>
          <w:sz w:val="28"/>
          <w:szCs w:val="28"/>
        </w:rPr>
        <w:t xml:space="preserve"> </w:t>
      </w:r>
      <w:r w:rsidR="00D02AF1" w:rsidRPr="00927CA8">
        <w:rPr>
          <w:sz w:val="28"/>
          <w:szCs w:val="28"/>
        </w:rPr>
        <w:t xml:space="preserve"> </w:t>
      </w:r>
      <w:r w:rsidR="005F0646" w:rsidRPr="00927CA8">
        <w:rPr>
          <w:sz w:val="28"/>
          <w:szCs w:val="28"/>
        </w:rPr>
        <w:t xml:space="preserve">Рассказ </w:t>
      </w:r>
      <w:r w:rsidR="00D02AF1" w:rsidRPr="00927CA8">
        <w:rPr>
          <w:sz w:val="28"/>
          <w:szCs w:val="28"/>
        </w:rPr>
        <w:t>«Для чего руки нужны» [</w:t>
      </w:r>
      <w:r w:rsidR="00D02AF1" w:rsidRPr="00927CA8">
        <w:rPr>
          <w:bCs/>
          <w:sz w:val="28"/>
          <w:szCs w:val="28"/>
          <w:shd w:val="clear" w:color="auto" w:fill="FFFFFF"/>
        </w:rPr>
        <w:t xml:space="preserve">электронный ресурс]: информационный ресурс </w:t>
      </w:r>
      <w:r w:rsidR="00D02AF1" w:rsidRPr="00927CA8">
        <w:rPr>
          <w:sz w:val="28"/>
          <w:szCs w:val="28"/>
        </w:rPr>
        <w:t xml:space="preserve"> </w:t>
      </w:r>
      <w:hyperlink r:id="rId11" w:history="1">
        <w:r w:rsidR="00D02AF1" w:rsidRPr="00927CA8">
          <w:rPr>
            <w:rStyle w:val="a8"/>
            <w:color w:val="000000" w:themeColor="text1"/>
            <w:sz w:val="28"/>
            <w:szCs w:val="28"/>
          </w:rPr>
          <w:t>https://yandex.ru/video/preview/16009170379298992886</w:t>
        </w:r>
      </w:hyperlink>
      <w:proofErr w:type="gramStart"/>
      <w:r w:rsidR="00D02AF1" w:rsidRPr="00927CA8">
        <w:rPr>
          <w:sz w:val="28"/>
          <w:szCs w:val="28"/>
        </w:rPr>
        <w:t xml:space="preserve"> ,</w:t>
      </w:r>
      <w:proofErr w:type="gramEnd"/>
      <w:r w:rsidR="00D02AF1" w:rsidRPr="00927CA8">
        <w:rPr>
          <w:sz w:val="28"/>
          <w:szCs w:val="28"/>
        </w:rPr>
        <w:t xml:space="preserve"> свободный</w:t>
      </w:r>
      <w:r w:rsidR="00D02AF1" w:rsidRPr="00927CA8">
        <w:rPr>
          <w:sz w:val="28"/>
          <w:szCs w:val="28"/>
        </w:rPr>
        <w:br/>
      </w:r>
    </w:p>
    <w:p w:rsidR="00DA208C" w:rsidRPr="00927CA8" w:rsidRDefault="00B225F4" w:rsidP="00927CA8">
      <w:pPr>
        <w:spacing w:line="240" w:lineRule="auto"/>
        <w:ind w:left="1" w:hanging="3"/>
        <w:rPr>
          <w:color w:val="000000"/>
          <w:sz w:val="28"/>
          <w:szCs w:val="28"/>
        </w:rPr>
      </w:pPr>
      <w:r w:rsidRPr="00927CA8">
        <w:rPr>
          <w:bCs/>
          <w:spacing w:val="-6"/>
          <w:sz w:val="28"/>
          <w:szCs w:val="28"/>
        </w:rPr>
        <w:t>2.</w:t>
      </w:r>
      <w:r w:rsidR="00927CA8" w:rsidRPr="00927CA8">
        <w:rPr>
          <w:bCs/>
          <w:spacing w:val="-6"/>
          <w:sz w:val="28"/>
          <w:szCs w:val="28"/>
        </w:rPr>
        <w:t xml:space="preserve"> </w:t>
      </w:r>
      <w:r w:rsidR="00927CA8" w:rsidRPr="00927CA8">
        <w:rPr>
          <w:color w:val="000000"/>
          <w:sz w:val="28"/>
          <w:szCs w:val="28"/>
        </w:rPr>
        <w:t>Функциональная грамотность. 3 класс. Программа внеурочной деятельности / М.В. Буряк, С.А. Шейкина. – М.: Планета, 2022. – 96 с. – (Учение с увлечением). ISBN 978-5-907392-43-4</w:t>
      </w:r>
    </w:p>
    <w:p w:rsidR="00927CA8" w:rsidRPr="00927CA8" w:rsidRDefault="00927CA8" w:rsidP="00927CA8">
      <w:pPr>
        <w:spacing w:line="240" w:lineRule="auto"/>
        <w:ind w:left="1" w:hanging="3"/>
        <w:rPr>
          <w:color w:val="000000"/>
          <w:sz w:val="28"/>
          <w:szCs w:val="28"/>
        </w:rPr>
      </w:pPr>
    </w:p>
    <w:p w:rsidR="002B31FB" w:rsidRPr="00927CA8" w:rsidRDefault="00DA208C" w:rsidP="00DA208C">
      <w:pPr>
        <w:spacing w:line="240" w:lineRule="auto"/>
        <w:ind w:leftChars="2" w:left="4" w:firstLineChars="0" w:firstLine="0"/>
        <w:rPr>
          <w:b/>
          <w:color w:val="000000"/>
          <w:sz w:val="28"/>
          <w:szCs w:val="28"/>
        </w:rPr>
      </w:pPr>
      <w:r w:rsidRPr="00927CA8">
        <w:rPr>
          <w:bCs/>
          <w:sz w:val="28"/>
          <w:szCs w:val="28"/>
        </w:rPr>
        <w:t>3.Функциональная грамотность</w:t>
      </w:r>
      <w:r w:rsidRPr="00927CA8">
        <w:rPr>
          <w:bCs/>
          <w:spacing w:val="-4"/>
          <w:sz w:val="28"/>
          <w:szCs w:val="28"/>
        </w:rPr>
        <w:t xml:space="preserve">. 3 класс. Тренажёр для школьников / </w:t>
      </w:r>
      <w:proofErr w:type="spellStart"/>
      <w:r w:rsidRPr="00927CA8">
        <w:rPr>
          <w:bCs/>
          <w:spacing w:val="-4"/>
          <w:sz w:val="28"/>
          <w:szCs w:val="28"/>
        </w:rPr>
        <w:t>М.В.Буряк</w:t>
      </w:r>
      <w:proofErr w:type="spellEnd"/>
      <w:r w:rsidRPr="00927CA8">
        <w:rPr>
          <w:bCs/>
          <w:spacing w:val="-4"/>
          <w:sz w:val="28"/>
          <w:szCs w:val="28"/>
        </w:rPr>
        <w:t>,</w:t>
      </w:r>
      <w:r w:rsidRPr="00927CA8">
        <w:rPr>
          <w:bCs/>
          <w:spacing w:val="-6"/>
          <w:sz w:val="28"/>
          <w:szCs w:val="28"/>
        </w:rPr>
        <w:t xml:space="preserve"> С.А. Шейкина. </w:t>
      </w:r>
      <w:r w:rsidRPr="00927CA8">
        <w:rPr>
          <w:bCs/>
          <w:spacing w:val="-8"/>
          <w:sz w:val="28"/>
          <w:szCs w:val="28"/>
        </w:rPr>
        <w:t>– М.: Планета, 2022. – 112 с. – (</w:t>
      </w:r>
      <w:r w:rsidRPr="00927CA8">
        <w:rPr>
          <w:bCs/>
          <w:sz w:val="28"/>
          <w:szCs w:val="28"/>
        </w:rPr>
        <w:t>Учение с увлечением).</w:t>
      </w: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B31FB" w:rsidRDefault="002B31FB" w:rsidP="002B31F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B31FB" w:rsidRDefault="002B31FB" w:rsidP="002B31F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B31FB" w:rsidRDefault="002B31FB" w:rsidP="002B31F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2B31F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27665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1C1E8B">
      <w:pP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5B22AB" w:rsidRDefault="005B22AB" w:rsidP="00896244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C92973" w:rsidRDefault="005B22AB" w:rsidP="005B22AB">
      <w:pPr>
        <w:tabs>
          <w:tab w:val="left" w:pos="2085"/>
        </w:tabs>
        <w:spacing w:line="240" w:lineRule="auto"/>
        <w:ind w:left="1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ab/>
      </w:r>
    </w:p>
    <w:p w:rsidR="005B22AB" w:rsidRPr="0004252E" w:rsidRDefault="005B22AB" w:rsidP="00C92973">
      <w:pPr>
        <w:tabs>
          <w:tab w:val="left" w:pos="2085"/>
        </w:tabs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>Приложения</w:t>
      </w:r>
    </w:p>
    <w:p w:rsidR="0027665E" w:rsidRPr="0004252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</w:p>
    <w:p w:rsidR="0027665E" w:rsidRPr="0004252E" w:rsidRDefault="002B31FB" w:rsidP="00C92973">
      <w:pPr>
        <w:tabs>
          <w:tab w:val="left" w:pos="1005"/>
        </w:tabs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ab/>
      </w:r>
      <w:r w:rsidRPr="0004252E">
        <w:rPr>
          <w:b/>
          <w:color w:val="000000"/>
          <w:sz w:val="26"/>
          <w:szCs w:val="26"/>
        </w:rPr>
        <w:tab/>
      </w:r>
      <w:r w:rsidRPr="0004252E">
        <w:rPr>
          <w:color w:val="000000"/>
          <w:sz w:val="26"/>
          <w:szCs w:val="26"/>
        </w:rPr>
        <w:t xml:space="preserve">Приложение №1.Кластер </w:t>
      </w:r>
    </w:p>
    <w:p w:rsidR="0027665E" w:rsidRPr="0004252E" w:rsidRDefault="0027665E" w:rsidP="001C1E8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27665E" w:rsidRPr="0004252E" w:rsidRDefault="0027665E" w:rsidP="001C1E8B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27665E" w:rsidRPr="0004252E" w:rsidRDefault="002B31FB" w:rsidP="002B31FB">
      <w:pPr>
        <w:pStyle w:val="ac"/>
        <w:numPr>
          <w:ilvl w:val="0"/>
          <w:numId w:val="12"/>
        </w:numPr>
        <w:tabs>
          <w:tab w:val="left" w:pos="525"/>
        </w:tabs>
        <w:spacing w:line="240" w:lineRule="auto"/>
        <w:ind w:leftChars="0" w:firstLineChars="0"/>
        <w:rPr>
          <w:color w:val="000000"/>
          <w:sz w:val="26"/>
          <w:szCs w:val="26"/>
        </w:rPr>
      </w:pPr>
      <w:r w:rsidRPr="0004252E">
        <w:rPr>
          <w:color w:val="000000"/>
          <w:sz w:val="26"/>
          <w:szCs w:val="26"/>
        </w:rPr>
        <w:t>Заполните кластер.</w:t>
      </w:r>
    </w:p>
    <w:p w:rsidR="0027665E" w:rsidRPr="0004252E" w:rsidRDefault="0027665E" w:rsidP="001C1E8B">
      <w:pPr>
        <w:spacing w:line="240" w:lineRule="auto"/>
        <w:ind w:left="1" w:hanging="3"/>
        <w:jc w:val="center"/>
        <w:rPr>
          <w:b/>
          <w:color w:val="000000"/>
          <w:sz w:val="26"/>
          <w:szCs w:val="26"/>
        </w:rPr>
      </w:pPr>
    </w:p>
    <w:p w:rsidR="0027665E" w:rsidRPr="0004252E" w:rsidRDefault="0027665E" w:rsidP="009D0E99">
      <w:pPr>
        <w:spacing w:line="240" w:lineRule="auto"/>
        <w:ind w:leftChars="0" w:left="0" w:firstLineChars="0" w:firstLine="0"/>
        <w:rPr>
          <w:b/>
          <w:color w:val="000000"/>
          <w:sz w:val="26"/>
          <w:szCs w:val="26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782D96F1" wp14:editId="08048EDF">
            <wp:simplePos x="0" y="0"/>
            <wp:positionH relativeFrom="column">
              <wp:posOffset>36830</wp:posOffset>
            </wp:positionH>
            <wp:positionV relativeFrom="paragraph">
              <wp:posOffset>74930</wp:posOffset>
            </wp:positionV>
            <wp:extent cx="8300720" cy="3829050"/>
            <wp:effectExtent l="0" t="0" r="0" b="0"/>
            <wp:wrapTight wrapText="bothSides">
              <wp:wrapPolygon edited="0">
                <wp:start x="0" y="0"/>
                <wp:lineTo x="0" y="21493"/>
                <wp:lineTo x="21564" y="21493"/>
                <wp:lineTo x="21564" y="0"/>
                <wp:lineTo x="0" y="0"/>
              </wp:wrapPolygon>
            </wp:wrapTight>
            <wp:docPr id="1" name="Рисунок 0" descr="3CXg539zxY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CXg539zxY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" t="18162" r="2991" b="22863"/>
                    <a:stretch>
                      <a:fillRect/>
                    </a:stretch>
                  </pic:blipFill>
                  <pic:spPr>
                    <a:xfrm>
                      <a:off x="0" y="0"/>
                      <a:ext cx="830072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896244" w:rsidRDefault="00896244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896244" w:rsidRDefault="00896244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896244" w:rsidRDefault="00896244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896244" w:rsidRDefault="00896244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896244" w:rsidRDefault="00896244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896244" w:rsidRDefault="00896244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9D0E99">
      <w:pPr>
        <w:spacing w:line="240" w:lineRule="auto"/>
        <w:ind w:leftChars="0" w:left="0" w:firstLineChars="0" w:firstLine="0"/>
        <w:rPr>
          <w:b/>
          <w:color w:val="000000"/>
          <w:sz w:val="28"/>
          <w:szCs w:val="28"/>
        </w:rPr>
      </w:pPr>
    </w:p>
    <w:p w:rsidR="002B31FB" w:rsidRDefault="002B31FB" w:rsidP="00C92973">
      <w:pPr>
        <w:spacing w:line="240" w:lineRule="auto"/>
        <w:ind w:left="1" w:hanging="3"/>
        <w:jc w:val="right"/>
        <w:rPr>
          <w:color w:val="000000"/>
          <w:sz w:val="26"/>
          <w:szCs w:val="26"/>
        </w:rPr>
      </w:pPr>
      <w:r w:rsidRPr="0004252E">
        <w:rPr>
          <w:color w:val="000000"/>
          <w:sz w:val="26"/>
          <w:szCs w:val="26"/>
        </w:rPr>
        <w:t>Приложение №</w:t>
      </w:r>
      <w:r w:rsidR="00C92973">
        <w:rPr>
          <w:color w:val="000000"/>
          <w:sz w:val="26"/>
          <w:szCs w:val="26"/>
        </w:rPr>
        <w:t xml:space="preserve"> </w:t>
      </w:r>
      <w:r w:rsidRPr="0004252E">
        <w:rPr>
          <w:color w:val="000000"/>
          <w:sz w:val="26"/>
          <w:szCs w:val="26"/>
        </w:rPr>
        <w:t>2. Рабочий лист.</w:t>
      </w:r>
    </w:p>
    <w:p w:rsidR="00C92973" w:rsidRPr="0004252E" w:rsidRDefault="00C92973" w:rsidP="00C92973">
      <w:pPr>
        <w:spacing w:line="240" w:lineRule="auto"/>
        <w:ind w:left="1" w:hanging="3"/>
        <w:jc w:val="right"/>
        <w:rPr>
          <w:color w:val="000000"/>
          <w:sz w:val="26"/>
          <w:szCs w:val="26"/>
        </w:rPr>
      </w:pPr>
    </w:p>
    <w:p w:rsidR="0027665E" w:rsidRPr="0004252E" w:rsidRDefault="00F529C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 xml:space="preserve">Труд-основа жизни </w:t>
      </w:r>
    </w:p>
    <w:p w:rsidR="00F529C9" w:rsidRPr="0004252E" w:rsidRDefault="00C54CDC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>
        <w:rPr>
          <w:b/>
          <w:noProof/>
          <w:color w:val="000000"/>
          <w:sz w:val="26"/>
          <w:szCs w:val="26"/>
        </w:rPr>
        <w:pict>
          <v:rect id="_x0000_s1041" style="position:absolute;left:0;text-align:left;margin-left:-19.9pt;margin-top:.6pt;width:745.45pt;height:118.35pt;z-index:251675648" filled="f">
            <v:stroke dashstyle="dashDot"/>
          </v:rect>
        </w:pict>
      </w:r>
      <w:r w:rsidR="00F529C9" w:rsidRPr="0004252E">
        <w:rPr>
          <w:color w:val="000000"/>
          <w:sz w:val="26"/>
          <w:szCs w:val="26"/>
          <w:shd w:val="clear" w:color="auto" w:fill="FFFFFF"/>
        </w:rPr>
        <w:t xml:space="preserve">Петя приехал к дедушке в деревню. И увидел большое картофельное поле. 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 xml:space="preserve">Петя спросил: 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>-Для чего ты сажаешь столько картофеля?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>-Чтобы не тратить деньги на покупку картофеля в магазине или на рынке. Урожай со своего огорода экологически чистый продукт и богат витаминами. А ещё я могу получить доход от продажи излишек урожая.</w:t>
      </w:r>
    </w:p>
    <w:p w:rsidR="00187834" w:rsidRPr="0004252E" w:rsidRDefault="00187834" w:rsidP="0004252E">
      <w:pPr>
        <w:spacing w:line="360" w:lineRule="auto"/>
        <w:ind w:left="-2" w:firstLineChars="0" w:firstLine="709"/>
        <w:rPr>
          <w:sz w:val="26"/>
          <w:szCs w:val="26"/>
        </w:rPr>
      </w:pPr>
    </w:p>
    <w:p w:rsidR="00187834" w:rsidRPr="0004252E" w:rsidRDefault="00187834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 xml:space="preserve">Пете стало интересно, что такое </w:t>
      </w:r>
      <w:r w:rsidRPr="0004252E">
        <w:rPr>
          <w:b/>
          <w:color w:val="000000"/>
          <w:sz w:val="26"/>
          <w:szCs w:val="26"/>
          <w:shd w:val="clear" w:color="auto" w:fill="FFFFFF"/>
        </w:rPr>
        <w:t>доход?</w:t>
      </w:r>
      <w:r w:rsidRPr="0004252E">
        <w:rPr>
          <w:color w:val="000000"/>
          <w:sz w:val="26"/>
          <w:szCs w:val="26"/>
          <w:shd w:val="clear" w:color="auto" w:fill="FFFFFF"/>
        </w:rPr>
        <w:t xml:space="preserve"> Запишите. </w:t>
      </w:r>
    </w:p>
    <w:p w:rsidR="00187834" w:rsidRPr="0004252E" w:rsidRDefault="00187834" w:rsidP="0004252E">
      <w:pPr>
        <w:spacing w:line="360" w:lineRule="auto"/>
        <w:ind w:left="-2" w:firstLineChars="0" w:firstLine="709"/>
        <w:rPr>
          <w:sz w:val="26"/>
          <w:szCs w:val="26"/>
        </w:rPr>
      </w:pPr>
      <w:r w:rsidRPr="0004252E">
        <w:rPr>
          <w:sz w:val="26"/>
          <w:szCs w:val="26"/>
        </w:rPr>
        <w:t>Доход - _____________________________________________________________________________________________________________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sz w:val="26"/>
          <w:szCs w:val="26"/>
        </w:rPr>
      </w:pPr>
      <w:r w:rsidRPr="0004252E">
        <w:rPr>
          <w:sz w:val="26"/>
          <w:szCs w:val="26"/>
        </w:rPr>
        <w:t xml:space="preserve">-А как </w:t>
      </w:r>
      <w:r w:rsidR="00187834" w:rsidRPr="0004252E">
        <w:rPr>
          <w:sz w:val="26"/>
          <w:szCs w:val="26"/>
        </w:rPr>
        <w:t xml:space="preserve">же </w:t>
      </w:r>
      <w:r w:rsidRPr="0004252E">
        <w:rPr>
          <w:sz w:val="26"/>
          <w:szCs w:val="26"/>
        </w:rPr>
        <w:t>рассчитать доход</w:t>
      </w:r>
      <w:r w:rsidR="00187834" w:rsidRPr="0004252E">
        <w:rPr>
          <w:sz w:val="26"/>
          <w:szCs w:val="26"/>
        </w:rPr>
        <w:t xml:space="preserve"> от продажи излишек урожая</w:t>
      </w:r>
      <w:r w:rsidRPr="0004252E">
        <w:rPr>
          <w:sz w:val="26"/>
          <w:szCs w:val="26"/>
        </w:rPr>
        <w:t xml:space="preserve">? </w:t>
      </w:r>
      <w:r w:rsidR="00187834" w:rsidRPr="0004252E">
        <w:rPr>
          <w:sz w:val="26"/>
          <w:szCs w:val="26"/>
        </w:rPr>
        <w:t>– спросил Петя.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>-Для начала н</w:t>
      </w:r>
      <w:r w:rsidR="00187834" w:rsidRPr="0004252E">
        <w:rPr>
          <w:color w:val="000000"/>
          <w:sz w:val="26"/>
          <w:szCs w:val="26"/>
          <w:shd w:val="clear" w:color="auto" w:fill="FFFFFF"/>
        </w:rPr>
        <w:t>ужно сосчитать собранный урожай - ответил дедушка.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b/>
          <w:color w:val="000000"/>
          <w:sz w:val="26"/>
          <w:szCs w:val="26"/>
          <w:shd w:val="clear" w:color="auto" w:fill="FFFFFF"/>
        </w:rPr>
      </w:pPr>
      <w:r w:rsidRPr="0004252E">
        <w:rPr>
          <w:b/>
          <w:color w:val="000000"/>
          <w:sz w:val="26"/>
          <w:szCs w:val="26"/>
          <w:shd w:val="clear" w:color="auto" w:fill="FFFFFF"/>
        </w:rPr>
        <w:t>Задание 1.</w:t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 xml:space="preserve">С одного участка Петя с дедушкой собрали 195 кг картофеля, а с другого в 3 раза меньше. </w:t>
      </w:r>
      <w:r w:rsidR="00187834" w:rsidRPr="0004252E">
        <w:rPr>
          <w:color w:val="000000"/>
          <w:sz w:val="26"/>
          <w:szCs w:val="26"/>
          <w:shd w:val="clear" w:color="auto" w:fill="FFFFFF"/>
        </w:rPr>
        <w:t>Сосчитай собранный урожай.</w:t>
      </w:r>
    </w:p>
    <w:p w:rsidR="00F529C9" w:rsidRPr="0004252E" w:rsidRDefault="0004252E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noProof/>
          <w:color w:val="000000"/>
          <w:sz w:val="26"/>
          <w:szCs w:val="26"/>
          <w:shd w:val="clear" w:color="auto" w:fill="FFFFFF"/>
        </w:rPr>
        <w:drawing>
          <wp:anchor distT="0" distB="0" distL="114300" distR="114300" simplePos="0" relativeHeight="251683840" behindDoc="1" locked="0" layoutInCell="1" allowOverlap="1" wp14:anchorId="31E9A31B" wp14:editId="6B230F15">
            <wp:simplePos x="0" y="0"/>
            <wp:positionH relativeFrom="column">
              <wp:posOffset>452120</wp:posOffset>
            </wp:positionH>
            <wp:positionV relativeFrom="paragraph">
              <wp:posOffset>56515</wp:posOffset>
            </wp:positionV>
            <wp:extent cx="4429125" cy="1102360"/>
            <wp:effectExtent l="0" t="0" r="0" b="0"/>
            <wp:wrapTight wrapText="bothSides">
              <wp:wrapPolygon edited="0">
                <wp:start x="0" y="0"/>
                <wp:lineTo x="0" y="21276"/>
                <wp:lineTo x="21554" y="21276"/>
                <wp:lineTo x="21554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50px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486"/>
                    <a:stretch/>
                  </pic:blipFill>
                  <pic:spPr bwMode="auto">
                    <a:xfrm>
                      <a:off x="0" y="0"/>
                      <a:ext cx="4429125" cy="1102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</w:p>
    <w:p w:rsidR="00F529C9" w:rsidRPr="0004252E" w:rsidRDefault="00F529C9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</w:p>
    <w:p w:rsidR="0004252E" w:rsidRDefault="0004252E" w:rsidP="0004252E">
      <w:pPr>
        <w:spacing w:line="360" w:lineRule="auto"/>
        <w:ind w:leftChars="0" w:left="0" w:firstLineChars="0" w:firstLine="0"/>
        <w:rPr>
          <w:color w:val="000000"/>
          <w:sz w:val="26"/>
          <w:szCs w:val="26"/>
          <w:shd w:val="clear" w:color="auto" w:fill="FFFFFF"/>
        </w:rPr>
      </w:pPr>
    </w:p>
    <w:p w:rsidR="0004252E" w:rsidRDefault="0004252E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</w:p>
    <w:p w:rsidR="0004252E" w:rsidRDefault="0004252E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</w:p>
    <w:p w:rsidR="00187834" w:rsidRPr="0004252E" w:rsidRDefault="00187834" w:rsidP="0004252E">
      <w:pPr>
        <w:spacing w:line="360" w:lineRule="auto"/>
        <w:ind w:left="-2" w:firstLineChars="0" w:firstLine="709"/>
        <w:rPr>
          <w:color w:val="000000"/>
          <w:sz w:val="26"/>
          <w:szCs w:val="26"/>
          <w:shd w:val="clear" w:color="auto" w:fill="FFFFFF"/>
        </w:rPr>
      </w:pPr>
      <w:r w:rsidRPr="0004252E">
        <w:rPr>
          <w:color w:val="000000"/>
          <w:sz w:val="26"/>
          <w:szCs w:val="26"/>
          <w:shd w:val="clear" w:color="auto" w:fill="FFFFFF"/>
        </w:rPr>
        <w:t>Помоги дедушке и Пете расфасовать картофель в ящики по 10 кг и 5 кг. Запишите возможные варианты в таблицу.</w:t>
      </w:r>
    </w:p>
    <w:tbl>
      <w:tblPr>
        <w:tblStyle w:val="aa"/>
        <w:tblpPr w:leftFromText="180" w:rightFromText="180" w:vertAnchor="text" w:horzAnchor="margin" w:tblpY="159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1402"/>
        <w:gridCol w:w="1620"/>
        <w:gridCol w:w="1620"/>
        <w:gridCol w:w="1620"/>
        <w:gridCol w:w="1621"/>
      </w:tblGrid>
      <w:tr w:rsidR="0004252E" w:rsidRPr="0004252E" w:rsidTr="0004252E">
        <w:trPr>
          <w:trHeight w:val="695"/>
        </w:trPr>
        <w:tc>
          <w:tcPr>
            <w:tcW w:w="1838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  <w:r w:rsidRPr="0004252E">
              <w:rPr>
                <w:rFonts w:ascii="Times New Roman" w:hAnsi="Times New Roman" w:cs="Times New Roman"/>
                <w:sz w:val="26"/>
                <w:szCs w:val="26"/>
              </w:rPr>
              <w:t>Ящики по 10 кг</w:t>
            </w:r>
          </w:p>
        </w:tc>
        <w:tc>
          <w:tcPr>
            <w:tcW w:w="1402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252E" w:rsidRPr="0004252E" w:rsidTr="0004252E">
        <w:trPr>
          <w:trHeight w:val="177"/>
        </w:trPr>
        <w:tc>
          <w:tcPr>
            <w:tcW w:w="1838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  <w:r w:rsidRPr="0004252E">
              <w:rPr>
                <w:rFonts w:ascii="Times New Roman" w:hAnsi="Times New Roman" w:cs="Times New Roman"/>
                <w:sz w:val="26"/>
                <w:szCs w:val="26"/>
              </w:rPr>
              <w:t>Ящики по 5 кг</w:t>
            </w:r>
          </w:p>
        </w:tc>
        <w:tc>
          <w:tcPr>
            <w:tcW w:w="1402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0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21" w:type="dxa"/>
          </w:tcPr>
          <w:p w:rsidR="0004252E" w:rsidRPr="0004252E" w:rsidRDefault="0004252E" w:rsidP="0004252E">
            <w:pPr>
              <w:spacing w:line="360" w:lineRule="auto"/>
              <w:ind w:left="-2" w:firstLineChars="0" w:firstLine="709"/>
              <w:textDirection w:val="lrT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7665E" w:rsidRPr="0004252E" w:rsidRDefault="0027665E" w:rsidP="0004252E">
      <w:pPr>
        <w:spacing w:line="360" w:lineRule="auto"/>
        <w:ind w:leftChars="0" w:left="0" w:firstLineChars="0" w:firstLine="0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04252E" w:rsidRPr="0004252E" w:rsidRDefault="00187834" w:rsidP="0004252E">
      <w:pPr>
        <w:tabs>
          <w:tab w:val="left" w:pos="375"/>
        </w:tabs>
        <w:spacing w:line="360" w:lineRule="auto"/>
        <w:ind w:left="-2" w:firstLineChars="0" w:firstLine="709"/>
        <w:rPr>
          <w:b/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ab/>
      </w:r>
    </w:p>
    <w:p w:rsidR="00587323" w:rsidRPr="0004252E" w:rsidRDefault="00587323" w:rsidP="0004252E">
      <w:pPr>
        <w:tabs>
          <w:tab w:val="left" w:pos="375"/>
        </w:tabs>
        <w:spacing w:line="360" w:lineRule="auto"/>
        <w:ind w:left="-2" w:firstLineChars="0" w:firstLine="709"/>
        <w:rPr>
          <w:color w:val="000000"/>
          <w:sz w:val="26"/>
          <w:szCs w:val="26"/>
        </w:rPr>
      </w:pPr>
      <w:r w:rsidRPr="0004252E">
        <w:rPr>
          <w:color w:val="000000"/>
          <w:sz w:val="26"/>
          <w:szCs w:val="26"/>
        </w:rPr>
        <w:t xml:space="preserve">-А теперь, Петя, давай определим, каковы будут излишки </w:t>
      </w:r>
      <w:proofErr w:type="gramStart"/>
      <w:r w:rsidRPr="0004252E">
        <w:rPr>
          <w:color w:val="000000"/>
          <w:sz w:val="26"/>
          <w:szCs w:val="26"/>
        </w:rPr>
        <w:t>картофеля-сказал</w:t>
      </w:r>
      <w:proofErr w:type="gramEnd"/>
      <w:r w:rsidRPr="0004252E">
        <w:rPr>
          <w:color w:val="000000"/>
          <w:sz w:val="26"/>
          <w:szCs w:val="26"/>
        </w:rPr>
        <w:t xml:space="preserve"> дедушка.</w:t>
      </w:r>
    </w:p>
    <w:p w:rsidR="0027665E" w:rsidRPr="0004252E" w:rsidRDefault="00187834" w:rsidP="0004252E">
      <w:pPr>
        <w:tabs>
          <w:tab w:val="left" w:pos="375"/>
        </w:tabs>
        <w:spacing w:line="360" w:lineRule="auto"/>
        <w:ind w:left="-2" w:firstLineChars="0" w:firstLine="709"/>
        <w:rPr>
          <w:b/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>Задание 2</w:t>
      </w:r>
    </w:p>
    <w:p w:rsidR="0027665E" w:rsidRPr="0004252E" w:rsidRDefault="00187834" w:rsidP="0004252E">
      <w:pPr>
        <w:spacing w:line="360" w:lineRule="auto"/>
        <w:ind w:left="-2" w:firstLineChars="0" w:firstLine="709"/>
        <w:rPr>
          <w:sz w:val="26"/>
          <w:szCs w:val="26"/>
        </w:rPr>
      </w:pPr>
      <w:r w:rsidRPr="0004252E">
        <w:rPr>
          <w:sz w:val="26"/>
          <w:szCs w:val="26"/>
        </w:rPr>
        <w:t xml:space="preserve">Дедушка за зиму съедает 50 кг картофеля. А на посадку нового урожая ему необходимо 3 ведра по 8 кг. </w:t>
      </w:r>
      <w:r w:rsidR="009D0E99" w:rsidRPr="0004252E">
        <w:rPr>
          <w:sz w:val="26"/>
          <w:szCs w:val="26"/>
        </w:rPr>
        <w:t xml:space="preserve">Определите </w:t>
      </w:r>
      <w:r w:rsidRPr="0004252E">
        <w:rPr>
          <w:sz w:val="26"/>
          <w:szCs w:val="26"/>
        </w:rPr>
        <w:t xml:space="preserve">излишки урожая?  </w:t>
      </w:r>
    </w:p>
    <w:p w:rsidR="0027665E" w:rsidRPr="0004252E" w:rsidRDefault="00187834" w:rsidP="0004252E">
      <w:pPr>
        <w:spacing w:line="360" w:lineRule="auto"/>
        <w:ind w:left="-2" w:firstLineChars="0" w:firstLine="709"/>
        <w:rPr>
          <w:b/>
          <w:color w:val="000000"/>
          <w:sz w:val="26"/>
          <w:szCs w:val="26"/>
        </w:rPr>
      </w:pPr>
      <w:r w:rsidRPr="0004252E">
        <w:rPr>
          <w:noProof/>
          <w:color w:val="000000"/>
          <w:sz w:val="26"/>
          <w:szCs w:val="26"/>
          <w:shd w:val="clear" w:color="auto" w:fill="FFFFFF"/>
        </w:rPr>
        <w:drawing>
          <wp:inline distT="0" distB="0" distL="0" distR="0" wp14:anchorId="3B069563" wp14:editId="069DBB14">
            <wp:extent cx="5200650" cy="1295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50px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486"/>
                    <a:stretch/>
                  </pic:blipFill>
                  <pic:spPr bwMode="auto">
                    <a:xfrm>
                      <a:off x="0" y="0"/>
                      <a:ext cx="5202435" cy="1295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7834" w:rsidRPr="0004252E" w:rsidRDefault="00C54CDC" w:rsidP="0004252E">
      <w:pPr>
        <w:pStyle w:val="ac"/>
        <w:numPr>
          <w:ilvl w:val="0"/>
          <w:numId w:val="11"/>
        </w:numPr>
        <w:spacing w:line="360" w:lineRule="auto"/>
        <w:ind w:leftChars="0" w:firstLineChars="0" w:firstLine="709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2" style="position:absolute;left:0;text-align:left;margin-left:17.6pt;margin-top:21.1pt;width:15.75pt;height:13.1pt;z-index:251676672"/>
        </w:pict>
      </w:r>
      <w:r w:rsidR="00187834" w:rsidRPr="0004252E">
        <w:rPr>
          <w:sz w:val="26"/>
          <w:szCs w:val="26"/>
        </w:rPr>
        <w:t xml:space="preserve">Предложите, что можно сделать с оставшимся картофелем? </w:t>
      </w:r>
    </w:p>
    <w:p w:rsidR="00187834" w:rsidRPr="0004252E" w:rsidRDefault="00187834" w:rsidP="0004252E">
      <w:pPr>
        <w:spacing w:line="360" w:lineRule="auto"/>
        <w:ind w:left="-2" w:firstLineChars="0" w:firstLine="709"/>
        <w:rPr>
          <w:color w:val="000000" w:themeColor="text1"/>
          <w:sz w:val="26"/>
          <w:szCs w:val="26"/>
        </w:rPr>
      </w:pPr>
      <w:r w:rsidRPr="0004252E">
        <w:rPr>
          <w:color w:val="000000" w:themeColor="text1"/>
          <w:sz w:val="26"/>
          <w:szCs w:val="26"/>
          <w:shd w:val="clear" w:color="auto" w:fill="FFFFFF"/>
        </w:rPr>
        <w:t>Раздать часть излишков соседям, которые могут его использовать.</w:t>
      </w:r>
    </w:p>
    <w:p w:rsidR="00187834" w:rsidRPr="0004252E" w:rsidRDefault="00C54CDC" w:rsidP="0004252E">
      <w:pPr>
        <w:spacing w:line="360" w:lineRule="auto"/>
        <w:ind w:left="-2" w:firstLineChars="0" w:firstLine="709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4" style="position:absolute;left:0;text-align:left;margin-left:17.6pt;margin-top:1.35pt;width:15.75pt;height:13.1pt;z-index:251679744"/>
        </w:pict>
      </w:r>
      <w:r w:rsidR="00187834" w:rsidRPr="0004252E">
        <w:rPr>
          <w:sz w:val="26"/>
          <w:szCs w:val="26"/>
        </w:rPr>
        <w:t>Продать часть картофеля на рынке.</w:t>
      </w:r>
    </w:p>
    <w:p w:rsidR="00187834" w:rsidRPr="0004252E" w:rsidRDefault="00C54CDC" w:rsidP="0004252E">
      <w:pPr>
        <w:spacing w:line="360" w:lineRule="auto"/>
        <w:ind w:left="-2" w:firstLineChars="0" w:firstLine="709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5" style="position:absolute;left:0;text-align:left;margin-left:17.6pt;margin-top:.3pt;width:15.75pt;height:13.1pt;z-index:251680768"/>
        </w:pict>
      </w:r>
      <w:r w:rsidR="00187834" w:rsidRPr="0004252E">
        <w:rPr>
          <w:sz w:val="26"/>
          <w:szCs w:val="26"/>
        </w:rPr>
        <w:t>Выбросить часть картофеля.</w:t>
      </w:r>
    </w:p>
    <w:p w:rsidR="00187834" w:rsidRPr="0004252E" w:rsidRDefault="00C54CDC" w:rsidP="0004252E">
      <w:pPr>
        <w:spacing w:line="360" w:lineRule="auto"/>
        <w:ind w:left="-2" w:firstLineChars="0" w:firstLine="709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rect id="_x0000_s1046" style="position:absolute;left:0;text-align:left;margin-left:17.6pt;margin-top:-.35pt;width:15.75pt;height:13.1pt;z-index:251681792"/>
        </w:pict>
      </w:r>
      <w:r w:rsidR="00187834" w:rsidRPr="0004252E">
        <w:rPr>
          <w:sz w:val="26"/>
          <w:szCs w:val="26"/>
        </w:rPr>
        <w:t>Предложить мелкий картофель на корм домашним животным</w:t>
      </w:r>
      <w:proofErr w:type="gramStart"/>
      <w:r w:rsidR="00187834" w:rsidRPr="0004252E">
        <w:rPr>
          <w:sz w:val="26"/>
          <w:szCs w:val="26"/>
        </w:rPr>
        <w:t xml:space="preserve"> .</w:t>
      </w:r>
      <w:proofErr w:type="gramEnd"/>
    </w:p>
    <w:p w:rsidR="0027665E" w:rsidRPr="0004252E" w:rsidRDefault="00C54CDC" w:rsidP="0004252E">
      <w:pPr>
        <w:spacing w:line="360" w:lineRule="auto"/>
        <w:ind w:left="-2" w:firstLineChars="0" w:firstLine="709"/>
        <w:rPr>
          <w:sz w:val="26"/>
          <w:szCs w:val="26"/>
        </w:rPr>
      </w:pPr>
      <w:r>
        <w:rPr>
          <w:noProof/>
          <w:sz w:val="26"/>
          <w:szCs w:val="26"/>
        </w:rPr>
        <w:pict>
          <v:rect id="_x0000_s1047" style="position:absolute;left:0;text-align:left;margin-left:17.6pt;margin-top:.5pt;width:15.75pt;height:13.1pt;z-index:251682816"/>
        </w:pict>
      </w:r>
      <w:r w:rsidR="00187834" w:rsidRPr="0004252E">
        <w:rPr>
          <w:sz w:val="26"/>
          <w:szCs w:val="26"/>
        </w:rPr>
        <w:t>Ничего не делать, оставить в погребе.</w:t>
      </w:r>
    </w:p>
    <w:p w:rsidR="00587323" w:rsidRPr="0004252E" w:rsidRDefault="00587323" w:rsidP="0004252E">
      <w:pPr>
        <w:spacing w:line="360" w:lineRule="auto"/>
        <w:ind w:leftChars="0" w:left="0" w:firstLineChars="0" w:firstLine="0"/>
        <w:rPr>
          <w:color w:val="000000"/>
          <w:sz w:val="26"/>
          <w:szCs w:val="26"/>
        </w:rPr>
      </w:pPr>
      <w:r w:rsidRPr="0004252E">
        <w:rPr>
          <w:color w:val="000000"/>
          <w:sz w:val="26"/>
          <w:szCs w:val="26"/>
        </w:rPr>
        <w:t>-А вот теперь, Петя, мы можем посчитать доход от продажи картофеля.</w:t>
      </w:r>
    </w:p>
    <w:p w:rsidR="00BB2E74" w:rsidRPr="0004252E" w:rsidRDefault="009D0E99" w:rsidP="0004252E">
      <w:pPr>
        <w:spacing w:line="360" w:lineRule="auto"/>
        <w:ind w:left="-2" w:firstLineChars="0" w:firstLine="709"/>
        <w:rPr>
          <w:b/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>Задание 3</w:t>
      </w:r>
    </w:p>
    <w:p w:rsidR="009D0E99" w:rsidRPr="0004252E" w:rsidRDefault="009D0E99" w:rsidP="0004252E">
      <w:pPr>
        <w:spacing w:line="360" w:lineRule="auto"/>
        <w:ind w:left="-2" w:firstLineChars="0" w:firstLine="709"/>
        <w:rPr>
          <w:sz w:val="26"/>
          <w:szCs w:val="26"/>
        </w:rPr>
      </w:pPr>
      <w:r w:rsidRPr="0004252E">
        <w:rPr>
          <w:sz w:val="26"/>
          <w:szCs w:val="26"/>
        </w:rPr>
        <w:t>Дедушка решил продать  150 кг картофеля по цене 40 рублей за 1 кг. Посчитайте  доход  дедушки от продажи картофеля. Используйте калькулятор.</w:t>
      </w:r>
    </w:p>
    <w:p w:rsidR="00BB2E74" w:rsidRPr="0004252E" w:rsidRDefault="00BB2E74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BB2E74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  <w:r w:rsidRPr="0004252E">
        <w:rPr>
          <w:noProof/>
          <w:color w:val="000000"/>
          <w:sz w:val="26"/>
          <w:szCs w:val="26"/>
          <w:shd w:val="clear" w:color="auto" w:fill="FFFFFF"/>
        </w:rPr>
        <w:drawing>
          <wp:anchor distT="0" distB="0" distL="114300" distR="114300" simplePos="0" relativeHeight="251677696" behindDoc="1" locked="0" layoutInCell="1" allowOverlap="1" wp14:anchorId="6C1EA603" wp14:editId="6ED3A052">
            <wp:simplePos x="0" y="0"/>
            <wp:positionH relativeFrom="column">
              <wp:posOffset>70485</wp:posOffset>
            </wp:positionH>
            <wp:positionV relativeFrom="paragraph">
              <wp:posOffset>53340</wp:posOffset>
            </wp:positionV>
            <wp:extent cx="5200650" cy="1295400"/>
            <wp:effectExtent l="0" t="0" r="0" b="0"/>
            <wp:wrapTight wrapText="bothSides">
              <wp:wrapPolygon edited="0">
                <wp:start x="0" y="0"/>
                <wp:lineTo x="0" y="21282"/>
                <wp:lineTo x="21521" y="21282"/>
                <wp:lineTo x="2152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 50px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486"/>
                    <a:stretch/>
                  </pic:blipFill>
                  <pic:spPr bwMode="auto">
                    <a:xfrm>
                      <a:off x="0" y="0"/>
                      <a:ext cx="5200650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9D0E99" w:rsidRPr="0004252E" w:rsidRDefault="009D0E99" w:rsidP="0004252E">
      <w:pPr>
        <w:spacing w:line="360" w:lineRule="auto"/>
        <w:ind w:left="-2" w:firstLineChars="0" w:firstLine="709"/>
        <w:jc w:val="center"/>
        <w:rPr>
          <w:b/>
          <w:color w:val="000000"/>
          <w:sz w:val="26"/>
          <w:szCs w:val="26"/>
        </w:rPr>
      </w:pPr>
    </w:p>
    <w:p w:rsidR="0004252E" w:rsidRDefault="00587323" w:rsidP="0004252E">
      <w:pPr>
        <w:tabs>
          <w:tab w:val="left" w:pos="315"/>
        </w:tabs>
        <w:spacing w:line="360" w:lineRule="auto"/>
        <w:ind w:leftChars="0" w:left="0" w:firstLineChars="0" w:firstLine="0"/>
        <w:rPr>
          <w:b/>
          <w:color w:val="000000"/>
          <w:sz w:val="26"/>
          <w:szCs w:val="26"/>
        </w:rPr>
      </w:pPr>
      <w:r w:rsidRPr="0004252E">
        <w:rPr>
          <w:b/>
          <w:color w:val="000000"/>
          <w:sz w:val="26"/>
          <w:szCs w:val="26"/>
        </w:rPr>
        <w:t>Сделай</w:t>
      </w:r>
      <w:r w:rsidR="0004252E">
        <w:rPr>
          <w:b/>
          <w:color w:val="000000"/>
          <w:sz w:val="26"/>
          <w:szCs w:val="26"/>
        </w:rPr>
        <w:t xml:space="preserve">те </w:t>
      </w:r>
      <w:r w:rsidRPr="0004252E">
        <w:rPr>
          <w:b/>
          <w:color w:val="000000"/>
          <w:sz w:val="26"/>
          <w:szCs w:val="26"/>
        </w:rPr>
        <w:t xml:space="preserve"> вывод</w:t>
      </w:r>
      <w:r w:rsidR="0004252E">
        <w:rPr>
          <w:b/>
          <w:color w:val="000000"/>
          <w:sz w:val="26"/>
          <w:szCs w:val="26"/>
        </w:rPr>
        <w:t xml:space="preserve">: </w:t>
      </w:r>
    </w:p>
    <w:p w:rsidR="009D0E99" w:rsidRPr="0004252E" w:rsidRDefault="0004252E" w:rsidP="0004252E">
      <w:pPr>
        <w:tabs>
          <w:tab w:val="left" w:pos="315"/>
        </w:tabs>
        <w:spacing w:line="360" w:lineRule="auto"/>
        <w:ind w:leftChars="0" w:left="0" w:firstLineChars="0" w:firstLine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Труд- </w:t>
      </w:r>
      <w:r w:rsidR="00587323" w:rsidRPr="0004252E">
        <w:rPr>
          <w:b/>
          <w:color w:val="000000"/>
          <w:sz w:val="26"/>
          <w:szCs w:val="26"/>
        </w:rPr>
        <w:t>__________________________________________________________________________________</w:t>
      </w:r>
    </w:p>
    <w:p w:rsidR="00BB2E74" w:rsidRPr="0004252E" w:rsidRDefault="00BB2E74" w:rsidP="0004252E">
      <w:pPr>
        <w:spacing w:line="360" w:lineRule="auto"/>
        <w:ind w:leftChars="0" w:left="0" w:firstLineChars="0" w:firstLine="709"/>
        <w:rPr>
          <w:b/>
          <w:color w:val="000000"/>
          <w:sz w:val="26"/>
          <w:szCs w:val="26"/>
        </w:rPr>
      </w:pPr>
    </w:p>
    <w:sectPr w:rsidR="00BB2E74" w:rsidRPr="0004252E" w:rsidSect="005B22AB">
      <w:pgSz w:w="16838" w:h="11906" w:orient="landscape"/>
      <w:pgMar w:top="1134" w:right="567" w:bottom="113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0501F"/>
    <w:multiLevelType w:val="hybridMultilevel"/>
    <w:tmpl w:val="44587358"/>
    <w:lvl w:ilvl="0" w:tplc="8D50DB6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139145A2"/>
    <w:multiLevelType w:val="hybridMultilevel"/>
    <w:tmpl w:val="3078B7DA"/>
    <w:lvl w:ilvl="0" w:tplc="041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>
    <w:nsid w:val="1713777F"/>
    <w:multiLevelType w:val="hybridMultilevel"/>
    <w:tmpl w:val="130C1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8488B"/>
    <w:multiLevelType w:val="multilevel"/>
    <w:tmpl w:val="9D28A7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nsid w:val="2FA45FF4"/>
    <w:multiLevelType w:val="multilevel"/>
    <w:tmpl w:val="AF641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1E11D5"/>
    <w:multiLevelType w:val="multilevel"/>
    <w:tmpl w:val="B67C5E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626B6244"/>
    <w:multiLevelType w:val="hybridMultilevel"/>
    <w:tmpl w:val="77F2FC64"/>
    <w:lvl w:ilvl="0" w:tplc="8D1A8E4C">
      <w:start w:val="1"/>
      <w:numFmt w:val="decimal"/>
      <w:lvlText w:val="%1."/>
      <w:lvlJc w:val="left"/>
      <w:pPr>
        <w:ind w:left="358" w:hanging="360"/>
      </w:pPr>
      <w:rPr>
        <w:rFonts w:eastAsia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>
    <w:nsid w:val="645B43C9"/>
    <w:multiLevelType w:val="multilevel"/>
    <w:tmpl w:val="895E6C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6BCD6E36"/>
    <w:multiLevelType w:val="multilevel"/>
    <w:tmpl w:val="D9EA9F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6C8E5FDD"/>
    <w:multiLevelType w:val="multilevel"/>
    <w:tmpl w:val="CC56AD1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nsid w:val="775417AC"/>
    <w:multiLevelType w:val="multilevel"/>
    <w:tmpl w:val="87BE2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793E230B"/>
    <w:multiLevelType w:val="multilevel"/>
    <w:tmpl w:val="4FD2B18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10"/>
  </w:num>
  <w:num w:numId="6">
    <w:abstractNumId w:val="11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B6230"/>
    <w:rsid w:val="000106B9"/>
    <w:rsid w:val="00022FBC"/>
    <w:rsid w:val="0004252E"/>
    <w:rsid w:val="00053288"/>
    <w:rsid w:val="000723E3"/>
    <w:rsid w:val="00074F10"/>
    <w:rsid w:val="00077C98"/>
    <w:rsid w:val="000E29AA"/>
    <w:rsid w:val="001409A4"/>
    <w:rsid w:val="00174981"/>
    <w:rsid w:val="00187834"/>
    <w:rsid w:val="001B2B5A"/>
    <w:rsid w:val="001C1E8B"/>
    <w:rsid w:val="001C6AFF"/>
    <w:rsid w:val="001E3BB0"/>
    <w:rsid w:val="00211FFC"/>
    <w:rsid w:val="0021775B"/>
    <w:rsid w:val="00221099"/>
    <w:rsid w:val="0027665E"/>
    <w:rsid w:val="00276856"/>
    <w:rsid w:val="002B31FB"/>
    <w:rsid w:val="003154C8"/>
    <w:rsid w:val="00395103"/>
    <w:rsid w:val="003A5246"/>
    <w:rsid w:val="00416FD7"/>
    <w:rsid w:val="004C499A"/>
    <w:rsid w:val="00502C33"/>
    <w:rsid w:val="00587323"/>
    <w:rsid w:val="005B22AB"/>
    <w:rsid w:val="005D03B8"/>
    <w:rsid w:val="005D79D9"/>
    <w:rsid w:val="005E3C7B"/>
    <w:rsid w:val="005F0646"/>
    <w:rsid w:val="00630E1E"/>
    <w:rsid w:val="00635E0E"/>
    <w:rsid w:val="00636973"/>
    <w:rsid w:val="0064495D"/>
    <w:rsid w:val="00657C3E"/>
    <w:rsid w:val="00680DC8"/>
    <w:rsid w:val="006A0A26"/>
    <w:rsid w:val="006E2D37"/>
    <w:rsid w:val="00755BB4"/>
    <w:rsid w:val="00757B25"/>
    <w:rsid w:val="00770D07"/>
    <w:rsid w:val="00785671"/>
    <w:rsid w:val="00791802"/>
    <w:rsid w:val="007A6253"/>
    <w:rsid w:val="007A7210"/>
    <w:rsid w:val="007C477A"/>
    <w:rsid w:val="00811A16"/>
    <w:rsid w:val="00867BA4"/>
    <w:rsid w:val="008730D1"/>
    <w:rsid w:val="00874498"/>
    <w:rsid w:val="00896244"/>
    <w:rsid w:val="00915AEB"/>
    <w:rsid w:val="00921CDB"/>
    <w:rsid w:val="00927CA8"/>
    <w:rsid w:val="00987EB6"/>
    <w:rsid w:val="009D0E99"/>
    <w:rsid w:val="00A36062"/>
    <w:rsid w:val="00A54C06"/>
    <w:rsid w:val="00AA300E"/>
    <w:rsid w:val="00B225F4"/>
    <w:rsid w:val="00B97D0A"/>
    <w:rsid w:val="00BA02AB"/>
    <w:rsid w:val="00BB2E74"/>
    <w:rsid w:val="00BC2FCA"/>
    <w:rsid w:val="00BC3DA1"/>
    <w:rsid w:val="00BF2832"/>
    <w:rsid w:val="00C5458B"/>
    <w:rsid w:val="00C54CDC"/>
    <w:rsid w:val="00C92973"/>
    <w:rsid w:val="00CD41EE"/>
    <w:rsid w:val="00D02AF1"/>
    <w:rsid w:val="00D02B1E"/>
    <w:rsid w:val="00D31ED9"/>
    <w:rsid w:val="00D52EE1"/>
    <w:rsid w:val="00D60C2E"/>
    <w:rsid w:val="00D92ADF"/>
    <w:rsid w:val="00DA208C"/>
    <w:rsid w:val="00DA3991"/>
    <w:rsid w:val="00DB6230"/>
    <w:rsid w:val="00DE1F86"/>
    <w:rsid w:val="00DF5A80"/>
    <w:rsid w:val="00E2609B"/>
    <w:rsid w:val="00E40716"/>
    <w:rsid w:val="00E467E4"/>
    <w:rsid w:val="00E73D9C"/>
    <w:rsid w:val="00F236A8"/>
    <w:rsid w:val="00F42F73"/>
    <w:rsid w:val="00F52516"/>
    <w:rsid w:val="00F529C9"/>
    <w:rsid w:val="00FD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rsid w:val="004C499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4C499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rsid w:val="004C499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C499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C499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C499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C49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C499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rsid w:val="004C499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C499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4C499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4C499A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a8">
    <w:name w:val="Hyperlink"/>
    <w:basedOn w:val="a0"/>
    <w:uiPriority w:val="99"/>
    <w:unhideWhenUsed/>
    <w:rsid w:val="00630E1E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D52EE1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c5">
    <w:name w:val="c5"/>
    <w:basedOn w:val="a"/>
    <w:rsid w:val="00867BA4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character" w:customStyle="1" w:styleId="c2">
    <w:name w:val="c2"/>
    <w:basedOn w:val="a0"/>
    <w:rsid w:val="00867BA4"/>
  </w:style>
  <w:style w:type="character" w:customStyle="1" w:styleId="c40">
    <w:name w:val="c40"/>
    <w:basedOn w:val="a0"/>
    <w:rsid w:val="00867BA4"/>
  </w:style>
  <w:style w:type="paragraph" w:customStyle="1" w:styleId="c9">
    <w:name w:val="c9"/>
    <w:basedOn w:val="a"/>
    <w:rsid w:val="00A3606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paragraph" w:customStyle="1" w:styleId="c13">
    <w:name w:val="c13"/>
    <w:basedOn w:val="a"/>
    <w:rsid w:val="00A3606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szCs w:val="24"/>
    </w:rPr>
  </w:style>
  <w:style w:type="table" w:styleId="aa">
    <w:name w:val="Table Grid"/>
    <w:basedOn w:val="a1"/>
    <w:uiPriority w:val="39"/>
    <w:rsid w:val="00BB2E74"/>
    <w:pPr>
      <w:spacing w:line="240" w:lineRule="auto"/>
      <w:ind w:firstLine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416FD7"/>
    <w:rPr>
      <w:b/>
      <w:bCs/>
    </w:rPr>
  </w:style>
  <w:style w:type="paragraph" w:styleId="ac">
    <w:name w:val="List Paragraph"/>
    <w:basedOn w:val="a"/>
    <w:uiPriority w:val="34"/>
    <w:qFormat/>
    <w:rsid w:val="00BC3DA1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1B2B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B2B5A"/>
    <w:rPr>
      <w:rFonts w:ascii="Tahoma" w:hAnsi="Tahoma" w:cs="Tahoma"/>
      <w:position w:val="-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6009170379298992886" TargetMode="Externa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andex.ru/video/preview/16009170379298992886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s://yandex.ru/video/preview/16009170379298992886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4F8A107-A297-4D9F-8446-7FC68369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15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Марта Анатольевна Денисенко</cp:lastModifiedBy>
  <cp:revision>38</cp:revision>
  <dcterms:created xsi:type="dcterms:W3CDTF">2024-02-22T11:13:00Z</dcterms:created>
  <dcterms:modified xsi:type="dcterms:W3CDTF">2024-10-17T10:51:00Z</dcterms:modified>
</cp:coreProperties>
</file>